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1C453" w14:textId="71E04408" w:rsidR="009A25F2" w:rsidRPr="00831B44" w:rsidRDefault="000138F9" w:rsidP="009A25F2">
      <w:pPr>
        <w:spacing w:before="200" w:after="200"/>
        <w:jc w:val="center"/>
        <w:rPr>
          <w:b/>
          <w:bCs/>
          <w:color w:val="7F7F7F" w:themeColor="text1" w:themeTint="80"/>
          <w:sz w:val="28"/>
          <w:u w:val="single"/>
          <w:lang w:val="en-US"/>
        </w:rPr>
      </w:pPr>
      <w:r w:rsidRPr="00831B44">
        <w:rPr>
          <w:b/>
          <w:bCs/>
          <w:color w:val="7F7F7F" w:themeColor="text1" w:themeTint="80"/>
          <w:sz w:val="28"/>
          <w:u w:val="single"/>
          <w:lang w:val="en-US"/>
        </w:rPr>
        <w:t xml:space="preserve">AXA </w:t>
      </w:r>
      <w:r w:rsidR="0000026D">
        <w:rPr>
          <w:b/>
          <w:bCs/>
          <w:color w:val="7F7F7F" w:themeColor="text1" w:themeTint="80"/>
          <w:sz w:val="28"/>
          <w:u w:val="single"/>
          <w:lang w:val="en-US"/>
        </w:rPr>
        <w:t xml:space="preserve">POSTDOCTORAL </w:t>
      </w:r>
      <w:r w:rsidR="009A25F2">
        <w:rPr>
          <w:b/>
          <w:bCs/>
          <w:color w:val="7F7F7F" w:themeColor="text1" w:themeTint="80"/>
          <w:sz w:val="28"/>
          <w:u w:val="single"/>
          <w:lang w:val="en-US"/>
        </w:rPr>
        <w:t>FELLOWSHIP</w:t>
      </w:r>
      <w:r w:rsidR="009A25F2" w:rsidRPr="00831B44">
        <w:rPr>
          <w:b/>
          <w:bCs/>
          <w:color w:val="7F7F7F" w:themeColor="text1" w:themeTint="80"/>
          <w:sz w:val="28"/>
          <w:u w:val="single"/>
          <w:lang w:val="en-US"/>
        </w:rPr>
        <w:t xml:space="preserve"> </w:t>
      </w:r>
    </w:p>
    <w:p w14:paraId="00AC00D5" w14:textId="439EEDC7" w:rsidR="009A25F2" w:rsidRPr="00831B44" w:rsidRDefault="009A25F2" w:rsidP="009A25F2">
      <w:pPr>
        <w:spacing w:before="200" w:after="200"/>
        <w:jc w:val="center"/>
        <w:rPr>
          <w:b/>
          <w:bCs/>
          <w:color w:val="7F7F7F" w:themeColor="text1" w:themeTint="80"/>
          <w:sz w:val="28"/>
          <w:u w:val="single"/>
          <w:lang w:val="en-US"/>
        </w:rPr>
      </w:pPr>
      <w:r w:rsidRPr="00831B44">
        <w:rPr>
          <w:b/>
          <w:bCs/>
          <w:color w:val="7F7F7F" w:themeColor="text1" w:themeTint="80"/>
          <w:sz w:val="28"/>
          <w:u w:val="single"/>
          <w:lang w:val="en-US"/>
        </w:rPr>
        <w:t xml:space="preserve">UGR PRE-PROPOSAL </w:t>
      </w:r>
    </w:p>
    <w:p w14:paraId="20F0D306" w14:textId="77777777" w:rsidR="0062613D" w:rsidRDefault="0062613D" w:rsidP="00EC1E1A">
      <w:pPr>
        <w:spacing w:before="200" w:after="200"/>
        <w:rPr>
          <w:i/>
          <w:color w:val="548DD4" w:themeColor="text2" w:themeTint="99"/>
        </w:rPr>
      </w:pPr>
      <w:r>
        <w:rPr>
          <w:i/>
          <w:color w:val="548DD4" w:themeColor="text2" w:themeTint="99"/>
        </w:rPr>
        <w:t>Please note that:</w:t>
      </w:r>
    </w:p>
    <w:p w14:paraId="1B5C136E" w14:textId="028FB490" w:rsidR="00EC1E1A" w:rsidRDefault="00EC1E1A" w:rsidP="0062613D">
      <w:pPr>
        <w:pStyle w:val="Prrafodelista"/>
        <w:numPr>
          <w:ilvl w:val="0"/>
          <w:numId w:val="18"/>
        </w:numPr>
        <w:spacing w:before="200" w:after="200"/>
        <w:rPr>
          <w:i/>
          <w:color w:val="548DD4" w:themeColor="text2" w:themeTint="99"/>
        </w:rPr>
      </w:pPr>
      <w:r w:rsidRPr="0062613D">
        <w:rPr>
          <w:i/>
          <w:color w:val="548DD4" w:themeColor="text2" w:themeTint="99"/>
        </w:rPr>
        <w:t xml:space="preserve">The application must be submitted in English, on time, and complete. It must respect the template structure. </w:t>
      </w:r>
    </w:p>
    <w:p w14:paraId="5E0EAB7D" w14:textId="7121A70C" w:rsidR="0062613D" w:rsidRDefault="0062613D" w:rsidP="0062613D">
      <w:pPr>
        <w:pStyle w:val="Prrafodelista"/>
        <w:numPr>
          <w:ilvl w:val="0"/>
          <w:numId w:val="18"/>
        </w:numPr>
        <w:spacing w:before="200" w:after="200"/>
        <w:rPr>
          <w:i/>
          <w:color w:val="548DD4" w:themeColor="text2" w:themeTint="99"/>
        </w:rPr>
      </w:pPr>
      <w:r w:rsidRPr="0062613D">
        <w:rPr>
          <w:i/>
          <w:color w:val="548DD4" w:themeColor="text2" w:themeTint="99"/>
        </w:rPr>
        <w:t>The research topic must fall within the scope of the eligible topic focus.</w:t>
      </w:r>
    </w:p>
    <w:p w14:paraId="652D6C2E" w14:textId="77777777" w:rsidR="00D152A5" w:rsidRDefault="0062613D" w:rsidP="00EC1E1A">
      <w:pPr>
        <w:pStyle w:val="Prrafodelista"/>
        <w:numPr>
          <w:ilvl w:val="0"/>
          <w:numId w:val="18"/>
        </w:numPr>
        <w:spacing w:before="200" w:after="200"/>
        <w:rPr>
          <w:i/>
          <w:color w:val="548DD4" w:themeColor="text2" w:themeTint="99"/>
        </w:rPr>
      </w:pPr>
      <w:r w:rsidRPr="0062613D">
        <w:rPr>
          <w:i/>
          <w:color w:val="548DD4" w:themeColor="text2" w:themeTint="99"/>
        </w:rPr>
        <w:t>The candidate must submit a free-standing independent research project involving full-time work for the duration of the fellowship (with an exceptional acceptance of up to 20% time dedicated to teaching).</w:t>
      </w:r>
    </w:p>
    <w:p w14:paraId="7D9CCD93" w14:textId="491C7E7D" w:rsidR="00657090" w:rsidRPr="00D152A5" w:rsidRDefault="001756AE" w:rsidP="00D152A5">
      <w:pPr>
        <w:pStyle w:val="Prrafodelista"/>
        <w:spacing w:before="200" w:after="200"/>
        <w:rPr>
          <w:i/>
          <w:color w:val="548DD4" w:themeColor="text2" w:themeTint="99"/>
        </w:rPr>
      </w:pPr>
      <w:r>
        <w:rPr>
          <w:i/>
          <w:color w:val="548DD4" w:themeColor="text2" w:themeTint="99"/>
        </w:rPr>
        <w:br/>
      </w:r>
    </w:p>
    <w:p w14:paraId="7E5DE312" w14:textId="7EBA38A8" w:rsidR="00657090" w:rsidRPr="00D152A5" w:rsidRDefault="00657090" w:rsidP="00EC1E1A">
      <w:pPr>
        <w:pStyle w:val="Prrafodelista"/>
        <w:numPr>
          <w:ilvl w:val="0"/>
          <w:numId w:val="15"/>
        </w:numPr>
        <w:spacing w:before="200" w:after="200"/>
        <w:rPr>
          <w:b/>
          <w:bCs/>
          <w:iCs/>
        </w:rPr>
      </w:pPr>
      <w:r w:rsidRPr="008B4B59">
        <w:rPr>
          <w:b/>
          <w:bCs/>
          <w:iCs/>
        </w:rPr>
        <w:t>CANDIDATE INFORMATION</w:t>
      </w:r>
    </w:p>
    <w:p w14:paraId="71B8ED69" w14:textId="77777777" w:rsidR="00D152A5" w:rsidRDefault="00D152A5" w:rsidP="00657090">
      <w:pPr>
        <w:spacing w:before="200" w:after="200"/>
        <w:rPr>
          <w:b/>
          <w:bCs/>
          <w:iCs/>
          <w:u w:val="single"/>
        </w:rPr>
      </w:pPr>
    </w:p>
    <w:p w14:paraId="2B437C6D" w14:textId="1A9C1AB2" w:rsidR="00657090" w:rsidRPr="00657090" w:rsidRDefault="00657090" w:rsidP="00657090">
      <w:pPr>
        <w:spacing w:before="200" w:after="200"/>
        <w:rPr>
          <w:b/>
          <w:bCs/>
          <w:iCs/>
          <w:u w:val="single"/>
        </w:rPr>
      </w:pPr>
      <w:r w:rsidRPr="00657090">
        <w:rPr>
          <w:b/>
          <w:bCs/>
          <w:iCs/>
          <w:u w:val="single"/>
        </w:rPr>
        <w:t>Personal details</w:t>
      </w:r>
    </w:p>
    <w:p w14:paraId="03DF391B" w14:textId="654C851E" w:rsidR="00657090" w:rsidRPr="0036373E" w:rsidRDefault="00657090" w:rsidP="00EC1E1A">
      <w:pPr>
        <w:spacing w:before="200" w:after="200"/>
        <w:rPr>
          <w:iCs/>
        </w:rPr>
      </w:pPr>
      <w:r w:rsidRPr="0036373E">
        <w:rPr>
          <w:iCs/>
        </w:rPr>
        <w:t>Civility:</w:t>
      </w:r>
    </w:p>
    <w:p w14:paraId="47F8C206" w14:textId="2F5EEA0C" w:rsidR="00657090" w:rsidRPr="00657090" w:rsidRDefault="00657090" w:rsidP="00657090">
      <w:pPr>
        <w:pStyle w:val="Prrafodelista"/>
        <w:numPr>
          <w:ilvl w:val="1"/>
          <w:numId w:val="7"/>
        </w:numPr>
        <w:spacing w:before="200" w:after="200"/>
        <w:rPr>
          <w:iCs/>
        </w:rPr>
      </w:pPr>
      <w:r w:rsidRPr="00657090">
        <w:rPr>
          <w:iCs/>
        </w:rPr>
        <w:t>Mr</w:t>
      </w:r>
    </w:p>
    <w:p w14:paraId="67459CF5" w14:textId="3DBD9B9F" w:rsidR="00657090" w:rsidRPr="00657090" w:rsidRDefault="00657090" w:rsidP="00657090">
      <w:pPr>
        <w:pStyle w:val="Prrafodelista"/>
        <w:numPr>
          <w:ilvl w:val="1"/>
          <w:numId w:val="7"/>
        </w:numPr>
        <w:spacing w:before="200" w:after="200"/>
        <w:rPr>
          <w:iCs/>
        </w:rPr>
      </w:pPr>
      <w:r w:rsidRPr="00657090">
        <w:rPr>
          <w:iCs/>
        </w:rPr>
        <w:t>Mrs</w:t>
      </w:r>
    </w:p>
    <w:p w14:paraId="2E07FEA0" w14:textId="41CF2067" w:rsidR="00657090" w:rsidRPr="00657090" w:rsidRDefault="008B4B59" w:rsidP="00657090">
      <w:pPr>
        <w:pStyle w:val="Prrafodelista"/>
        <w:numPr>
          <w:ilvl w:val="1"/>
          <w:numId w:val="7"/>
        </w:numPr>
        <w:spacing w:before="200" w:after="200"/>
        <w:rPr>
          <w:iCs/>
        </w:rPr>
      </w:pPr>
      <w:r>
        <w:rPr>
          <w:iCs/>
        </w:rPr>
        <w:t>N/A</w:t>
      </w:r>
    </w:p>
    <w:p w14:paraId="28056D4C" w14:textId="26B565E3" w:rsidR="00657090" w:rsidRPr="0036373E" w:rsidRDefault="00657090" w:rsidP="00EC1E1A">
      <w:pPr>
        <w:spacing w:before="200" w:after="200"/>
        <w:rPr>
          <w:iCs/>
        </w:rPr>
      </w:pPr>
      <w:r w:rsidRPr="0036373E">
        <w:rPr>
          <w:iCs/>
        </w:rPr>
        <w:t>Last name: _________________________________________________________________</w:t>
      </w:r>
    </w:p>
    <w:p w14:paraId="7D6DA44B" w14:textId="25247BED" w:rsidR="00657090" w:rsidRDefault="00657090" w:rsidP="00EC1E1A">
      <w:pPr>
        <w:spacing w:before="200" w:after="200"/>
        <w:rPr>
          <w:iCs/>
        </w:rPr>
      </w:pPr>
      <w:r w:rsidRPr="0036373E">
        <w:rPr>
          <w:iCs/>
        </w:rPr>
        <w:t>First name: _________________________________________________________________</w:t>
      </w:r>
    </w:p>
    <w:p w14:paraId="03B2EBBF" w14:textId="712DA7BF" w:rsidR="0062613D" w:rsidRPr="0036373E" w:rsidRDefault="0062613D" w:rsidP="00EC1E1A">
      <w:pPr>
        <w:spacing w:before="200" w:after="200"/>
        <w:rPr>
          <w:iCs/>
        </w:rPr>
      </w:pPr>
      <w:r>
        <w:rPr>
          <w:iCs/>
        </w:rPr>
        <w:t xml:space="preserve">Phone: </w:t>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r>
      <w:r>
        <w:rPr>
          <w:iCs/>
        </w:rPr>
        <w:softHyphen/>
        <w:t>____________________________________________________________________</w:t>
      </w:r>
    </w:p>
    <w:p w14:paraId="65951B47" w14:textId="3E464C6B" w:rsidR="00657090" w:rsidRPr="0036373E" w:rsidRDefault="00657090" w:rsidP="00EC1E1A">
      <w:pPr>
        <w:spacing w:before="200" w:after="200"/>
        <w:rPr>
          <w:iCs/>
        </w:rPr>
      </w:pPr>
      <w:r w:rsidRPr="0036373E">
        <w:rPr>
          <w:iCs/>
        </w:rPr>
        <w:t>Candidate email: ____________________________________________________________</w:t>
      </w:r>
    </w:p>
    <w:p w14:paraId="0954B35E" w14:textId="167AAFAA" w:rsidR="00657090" w:rsidRPr="0036373E" w:rsidRDefault="00657090" w:rsidP="00EC1E1A">
      <w:pPr>
        <w:spacing w:before="200" w:after="200"/>
        <w:rPr>
          <w:iCs/>
        </w:rPr>
      </w:pPr>
      <w:r w:rsidRPr="0036373E">
        <w:rPr>
          <w:iCs/>
        </w:rPr>
        <w:t>Candidate nationality: _______________________________________________________</w:t>
      </w:r>
      <w:r w:rsidR="0036373E">
        <w:rPr>
          <w:iCs/>
        </w:rPr>
        <w:t>_</w:t>
      </w:r>
    </w:p>
    <w:p w14:paraId="5EFB5253" w14:textId="2115AFB0" w:rsidR="00657090" w:rsidRPr="0036373E" w:rsidRDefault="00657090" w:rsidP="00EC1E1A">
      <w:pPr>
        <w:spacing w:before="200" w:after="200"/>
        <w:rPr>
          <w:iCs/>
        </w:rPr>
      </w:pPr>
      <w:r w:rsidRPr="0036373E">
        <w:rPr>
          <w:iCs/>
        </w:rPr>
        <w:t>Birth</w:t>
      </w:r>
      <w:r w:rsidR="001756AE">
        <w:rPr>
          <w:iCs/>
        </w:rPr>
        <w:t xml:space="preserve"> year</w:t>
      </w:r>
      <w:r w:rsidRPr="0036373E">
        <w:rPr>
          <w:iCs/>
        </w:rPr>
        <w:t>: _________________________________________________________________</w:t>
      </w:r>
    </w:p>
    <w:p w14:paraId="4ABAC814" w14:textId="5708AC40" w:rsidR="00657090" w:rsidRPr="0036373E" w:rsidRDefault="00657090" w:rsidP="00EC1E1A">
      <w:pPr>
        <w:spacing w:before="200" w:after="200"/>
        <w:rPr>
          <w:iCs/>
        </w:rPr>
      </w:pPr>
      <w:r w:rsidRPr="0036373E">
        <w:rPr>
          <w:iCs/>
        </w:rPr>
        <w:t xml:space="preserve">PhD. </w:t>
      </w:r>
      <w:r w:rsidR="001756AE">
        <w:rPr>
          <w:iCs/>
        </w:rPr>
        <w:t>d</w:t>
      </w:r>
      <w:r w:rsidRPr="0036373E">
        <w:rPr>
          <w:iCs/>
        </w:rPr>
        <w:t>ate: _________________________________________________________________</w:t>
      </w:r>
    </w:p>
    <w:p w14:paraId="17FDB6A2" w14:textId="7F893276" w:rsidR="00657090" w:rsidRDefault="00657090" w:rsidP="00EC1E1A">
      <w:pPr>
        <w:spacing w:before="200" w:after="200"/>
        <w:rPr>
          <w:iCs/>
        </w:rPr>
      </w:pPr>
      <w:r w:rsidRPr="0036373E">
        <w:rPr>
          <w:iCs/>
        </w:rPr>
        <w:t>Current University &amp; Country: ________________________________________________</w:t>
      </w:r>
      <w:r w:rsidR="0036373E">
        <w:rPr>
          <w:iCs/>
        </w:rPr>
        <w:t>_</w:t>
      </w:r>
    </w:p>
    <w:p w14:paraId="4D61D52C" w14:textId="77777777" w:rsidR="0062613D" w:rsidRPr="0062613D" w:rsidRDefault="0062613D" w:rsidP="00EC1E1A">
      <w:pPr>
        <w:spacing w:before="200" w:after="200"/>
        <w:rPr>
          <w:iCs/>
        </w:rPr>
      </w:pPr>
    </w:p>
    <w:p w14:paraId="4E60BE7A" w14:textId="79E2EF88" w:rsidR="00657090" w:rsidRPr="008B4B59" w:rsidRDefault="00657090" w:rsidP="008B4B59">
      <w:pPr>
        <w:pStyle w:val="Prrafodelista"/>
        <w:numPr>
          <w:ilvl w:val="0"/>
          <w:numId w:val="15"/>
        </w:numPr>
        <w:spacing w:before="200" w:after="200"/>
        <w:rPr>
          <w:b/>
          <w:bCs/>
          <w:iCs/>
        </w:rPr>
      </w:pPr>
      <w:r w:rsidRPr="008B4B59">
        <w:rPr>
          <w:b/>
          <w:bCs/>
          <w:iCs/>
        </w:rPr>
        <w:t>RESEARCH PROGRAMME DETAILS</w:t>
      </w:r>
    </w:p>
    <w:p w14:paraId="159308DB" w14:textId="77777777" w:rsidR="0036373E" w:rsidRDefault="0036373E" w:rsidP="00EC1E1A">
      <w:pPr>
        <w:spacing w:before="200" w:after="200"/>
        <w:rPr>
          <w:b/>
          <w:bCs/>
          <w:iCs/>
        </w:rPr>
      </w:pPr>
    </w:p>
    <w:p w14:paraId="311E8BEA" w14:textId="5CF87A3F" w:rsidR="009A25F2" w:rsidRDefault="009A25F2" w:rsidP="009A25F2">
      <w:pPr>
        <w:spacing w:before="200" w:after="200"/>
        <w:rPr>
          <w:b/>
          <w:u w:val="single"/>
        </w:rPr>
      </w:pPr>
      <w:r>
        <w:rPr>
          <w:b/>
          <w:u w:val="single"/>
        </w:rPr>
        <w:t>UGR Department</w:t>
      </w:r>
      <w:r w:rsidRPr="00831B44">
        <w:rPr>
          <w:b/>
          <w:u w:val="single"/>
        </w:rPr>
        <w:t>:</w:t>
      </w:r>
      <w:r w:rsidR="00831B44" w:rsidRPr="00831B44">
        <w:rPr>
          <w:bCs/>
        </w:rPr>
        <w:t xml:space="preserve"> </w:t>
      </w:r>
      <w:r w:rsidR="00831B44" w:rsidRPr="00831B44">
        <w:rPr>
          <w:bCs/>
          <w:u w:val="single"/>
        </w:rPr>
        <w:t xml:space="preserve"> __________________________________________________________</w:t>
      </w:r>
    </w:p>
    <w:p w14:paraId="67ACC0E1" w14:textId="3F30938F" w:rsidR="009A25F2" w:rsidRPr="008B4B59" w:rsidRDefault="009A25F2" w:rsidP="009A25F2">
      <w:pPr>
        <w:spacing w:before="200" w:after="200"/>
        <w:rPr>
          <w:b/>
          <w:u w:val="single"/>
        </w:rPr>
      </w:pPr>
      <w:r>
        <w:rPr>
          <w:b/>
          <w:u w:val="single"/>
        </w:rPr>
        <w:t>Supervisor:</w:t>
      </w:r>
      <w:r w:rsidR="0000026D" w:rsidRPr="00831B44">
        <w:rPr>
          <w:b/>
        </w:rPr>
        <w:t xml:space="preserve"> </w:t>
      </w:r>
      <w:r w:rsidR="0000026D">
        <w:rPr>
          <w:b/>
          <w:bCs/>
          <w:iCs/>
        </w:rPr>
        <w:t>____________________________</w:t>
      </w:r>
      <w:r w:rsidR="00831B44">
        <w:rPr>
          <w:b/>
          <w:bCs/>
          <w:iCs/>
        </w:rPr>
        <w:t>_____________________________________</w:t>
      </w:r>
    </w:p>
    <w:p w14:paraId="6705E852" w14:textId="1C262207" w:rsidR="00657090" w:rsidRDefault="00657090" w:rsidP="00EC1E1A">
      <w:pPr>
        <w:spacing w:before="200" w:after="200"/>
        <w:rPr>
          <w:b/>
          <w:bCs/>
          <w:iCs/>
        </w:rPr>
      </w:pPr>
      <w:r w:rsidRPr="008B4B59">
        <w:rPr>
          <w:b/>
          <w:bCs/>
          <w:iCs/>
          <w:u w:val="single"/>
        </w:rPr>
        <w:lastRenderedPageBreak/>
        <w:t>Title of the project</w:t>
      </w:r>
      <w:r w:rsidR="0036373E" w:rsidRPr="008B4B59">
        <w:rPr>
          <w:b/>
          <w:bCs/>
          <w:iCs/>
          <w:u w:val="single"/>
        </w:rPr>
        <w:t xml:space="preserve"> </w:t>
      </w:r>
      <w:r w:rsidR="0036373E" w:rsidRPr="00831B44">
        <w:rPr>
          <w:b/>
          <w:u w:val="single"/>
        </w:rPr>
        <w:t>(200 characters including spaces)</w:t>
      </w:r>
      <w:r w:rsidR="0036373E" w:rsidRPr="00831B44">
        <w:rPr>
          <w:b/>
          <w:iCs/>
          <w:u w:val="single"/>
        </w:rPr>
        <w:t>:</w:t>
      </w:r>
      <w:r w:rsidR="0036373E">
        <w:rPr>
          <w:b/>
          <w:bCs/>
          <w:iCs/>
        </w:rPr>
        <w:t xml:space="preserve"> ____________________________</w:t>
      </w:r>
      <w:r w:rsidR="00831B44">
        <w:rPr>
          <w:b/>
          <w:bCs/>
          <w:iCs/>
        </w:rPr>
        <w:t>_</w:t>
      </w:r>
    </w:p>
    <w:p w14:paraId="771EEF8A" w14:textId="78D86DED" w:rsidR="001756AE" w:rsidRPr="001756AE" w:rsidRDefault="001756AE" w:rsidP="00EC1E1A">
      <w:pPr>
        <w:spacing w:before="200" w:after="200"/>
        <w:rPr>
          <w:b/>
          <w:bCs/>
          <w:iCs/>
        </w:rPr>
      </w:pPr>
      <w:r w:rsidRPr="001756AE">
        <w:rPr>
          <w:b/>
          <w:bCs/>
          <w:iCs/>
          <w:u w:val="single"/>
        </w:rPr>
        <w:t>Acronym of the project</w:t>
      </w:r>
      <w:r>
        <w:rPr>
          <w:b/>
          <w:bCs/>
          <w:iCs/>
        </w:rPr>
        <w:t>: ______________________________________________________</w:t>
      </w:r>
    </w:p>
    <w:p w14:paraId="08DA05DF" w14:textId="77777777" w:rsidR="00831B44" w:rsidRDefault="00657090" w:rsidP="00EC1E1A">
      <w:pPr>
        <w:spacing w:before="200" w:after="200"/>
        <w:rPr>
          <w:b/>
          <w:u w:val="single"/>
        </w:rPr>
      </w:pPr>
      <w:r w:rsidRPr="008B4B59">
        <w:rPr>
          <w:b/>
          <w:u w:val="single"/>
        </w:rPr>
        <w:t>Project description</w:t>
      </w:r>
      <w:r w:rsidR="000138F9" w:rsidRPr="008B4B59">
        <w:rPr>
          <w:b/>
          <w:u w:val="single"/>
        </w:rPr>
        <w:t xml:space="preserve"> (</w:t>
      </w:r>
      <w:r w:rsidR="00C5268D" w:rsidRPr="008B4B59">
        <w:rPr>
          <w:b/>
          <w:u w:val="single"/>
        </w:rPr>
        <w:t>3000 characters including spaces</w:t>
      </w:r>
      <w:r w:rsidR="000138F9" w:rsidRPr="008B4B59">
        <w:rPr>
          <w:b/>
          <w:u w:val="single"/>
        </w:rPr>
        <w:t>)</w:t>
      </w:r>
    </w:p>
    <w:p w14:paraId="24DB2DBB" w14:textId="7E39C225" w:rsidR="00EC1E1A" w:rsidRPr="00831B44" w:rsidRDefault="000138F9" w:rsidP="00EC1E1A">
      <w:pPr>
        <w:spacing w:before="200" w:after="200"/>
        <w:rPr>
          <w:b/>
          <w:bCs/>
          <w:i/>
          <w:color w:val="548DD4" w:themeColor="text2" w:themeTint="99"/>
        </w:rPr>
      </w:pPr>
      <w:r w:rsidRPr="00831B44">
        <w:rPr>
          <w:b/>
          <w:bCs/>
          <w:i/>
          <w:color w:val="548DD4" w:themeColor="text2" w:themeTint="99"/>
        </w:rPr>
        <w:t>Brief description of the main points of the proposal.</w:t>
      </w:r>
      <w:r w:rsidR="00EC1E1A" w:rsidRPr="00831B44">
        <w:rPr>
          <w:b/>
          <w:bCs/>
          <w:i/>
          <w:color w:val="548DD4" w:themeColor="text2" w:themeTint="99"/>
        </w:rPr>
        <w:t xml:space="preserve"> </w:t>
      </w:r>
    </w:p>
    <w:p w14:paraId="6DA04E0C" w14:textId="6B04DA91" w:rsidR="00D152A5" w:rsidRPr="001756AE" w:rsidRDefault="00D152A5" w:rsidP="00D152A5">
      <w:pPr>
        <w:spacing w:before="200" w:after="200"/>
        <w:rPr>
          <w:i/>
          <w:color w:val="548DD4" w:themeColor="text2" w:themeTint="99"/>
        </w:rPr>
      </w:pPr>
      <w:r>
        <w:rPr>
          <w:i/>
          <w:color w:val="548DD4" w:themeColor="text2" w:themeTint="99"/>
        </w:rPr>
        <w:t>Considerations for your proposal:</w:t>
      </w:r>
    </w:p>
    <w:p w14:paraId="39DF24CF" w14:textId="77777777" w:rsidR="00D152A5" w:rsidRDefault="00D152A5" w:rsidP="00D152A5">
      <w:pPr>
        <w:pStyle w:val="Prrafodelista"/>
        <w:numPr>
          <w:ilvl w:val="0"/>
          <w:numId w:val="18"/>
        </w:numPr>
        <w:spacing w:before="200" w:after="200"/>
        <w:rPr>
          <w:i/>
          <w:color w:val="548DD4" w:themeColor="text2" w:themeTint="99"/>
        </w:rPr>
      </w:pPr>
      <w:r w:rsidRPr="001756AE">
        <w:rPr>
          <w:i/>
          <w:color w:val="548DD4" w:themeColor="text2" w:themeTint="99"/>
        </w:rPr>
        <w:t>The research program should demonstrate its scientific originality and innovative nature and have the potential to contribute to a step change in the considered field. It is the responsibility of the applicant to demonstrate the relevance of the proposed research topic to the AXA Research Fund.</w:t>
      </w:r>
    </w:p>
    <w:p w14:paraId="5C1F0D0A" w14:textId="34280202" w:rsidR="00831B44" w:rsidRDefault="00D152A5" w:rsidP="00831B44">
      <w:pPr>
        <w:pStyle w:val="Prrafodelista"/>
        <w:numPr>
          <w:ilvl w:val="0"/>
          <w:numId w:val="18"/>
        </w:numPr>
        <w:spacing w:before="200" w:after="200"/>
        <w:rPr>
          <w:i/>
          <w:color w:val="548DD4" w:themeColor="text2" w:themeTint="99"/>
        </w:rPr>
      </w:pPr>
      <w:r w:rsidRPr="001756AE">
        <w:rPr>
          <w:i/>
          <w:color w:val="548DD4" w:themeColor="text2" w:themeTint="99"/>
        </w:rPr>
        <w:t>Diversity will be an important criterion in the selection process, as applied to the research topic, gender and geography.</w:t>
      </w:r>
    </w:p>
    <w:p w14:paraId="7DE1C656" w14:textId="77777777" w:rsidR="00831B44" w:rsidRPr="00831B44" w:rsidRDefault="00831B44" w:rsidP="00831B44">
      <w:pPr>
        <w:pStyle w:val="Prrafodelista"/>
        <w:spacing w:before="200" w:after="200"/>
        <w:rPr>
          <w:i/>
          <w:color w:val="548DD4" w:themeColor="text2" w:themeTint="99"/>
        </w:rPr>
      </w:pPr>
    </w:p>
    <w:p w14:paraId="59CB27B4" w14:textId="256F2BAF" w:rsidR="00831B44" w:rsidRPr="00831B44" w:rsidRDefault="00831B44" w:rsidP="00831B44">
      <w:pPr>
        <w:spacing w:before="200" w:after="200"/>
        <w:rPr>
          <w:i/>
          <w:iCs/>
          <w:color w:val="548DD4" w:themeColor="text2" w:themeTint="99"/>
        </w:rPr>
      </w:pPr>
      <w:r w:rsidRPr="00831B44">
        <w:rPr>
          <w:i/>
          <w:iCs/>
          <w:color w:val="548DD4" w:themeColor="text2" w:themeTint="99"/>
        </w:rPr>
        <w:t>Applicants are encouraged to consider the below endorsement criteria for Decade Actions in the preparation of their submissions</w:t>
      </w:r>
    </w:p>
    <w:p w14:paraId="3395E3B8" w14:textId="77777777" w:rsidR="00831B44" w:rsidRPr="00831B44" w:rsidRDefault="00831B44" w:rsidP="00831B44">
      <w:pPr>
        <w:pStyle w:val="Prrafodelista"/>
        <w:numPr>
          <w:ilvl w:val="0"/>
          <w:numId w:val="18"/>
        </w:numPr>
        <w:jc w:val="both"/>
        <w:rPr>
          <w:rFonts w:asciiTheme="minorHAnsi" w:hAnsiTheme="minorHAnsi" w:cstheme="minorHAnsi"/>
          <w:i/>
          <w:iCs/>
          <w:color w:val="548DD4" w:themeColor="text2" w:themeTint="99"/>
          <w:sz w:val="22"/>
          <w:szCs w:val="22"/>
        </w:rPr>
      </w:pPr>
      <w:r w:rsidRPr="00831B44">
        <w:rPr>
          <w:rFonts w:asciiTheme="minorHAnsi" w:hAnsiTheme="minorHAnsi" w:cstheme="minorHAnsi"/>
          <w:i/>
          <w:iCs/>
          <w:color w:val="548DD4" w:themeColor="text2" w:themeTint="99"/>
          <w:sz w:val="22"/>
          <w:szCs w:val="22"/>
        </w:rPr>
        <w:t>Contribute to fulfilling the Ocean Decade Challenges and to achieving the Decade Objectives and the associated sub-objectives.</w:t>
      </w:r>
    </w:p>
    <w:p w14:paraId="184DC710" w14:textId="77777777" w:rsidR="00831B44" w:rsidRPr="00831B44" w:rsidRDefault="00831B44" w:rsidP="00831B44">
      <w:pPr>
        <w:pStyle w:val="Prrafodelista"/>
        <w:numPr>
          <w:ilvl w:val="0"/>
          <w:numId w:val="18"/>
        </w:numPr>
        <w:jc w:val="both"/>
        <w:rPr>
          <w:rFonts w:asciiTheme="minorHAnsi" w:hAnsiTheme="minorHAnsi" w:cstheme="minorHAnsi"/>
          <w:i/>
          <w:iCs/>
          <w:color w:val="548DD4" w:themeColor="text2" w:themeTint="99"/>
          <w:sz w:val="22"/>
          <w:szCs w:val="22"/>
        </w:rPr>
      </w:pPr>
      <w:r w:rsidRPr="00831B44">
        <w:rPr>
          <w:rFonts w:asciiTheme="minorHAnsi" w:hAnsiTheme="minorHAnsi" w:cstheme="minorHAnsi"/>
          <w:i/>
          <w:iCs/>
          <w:color w:val="548DD4" w:themeColor="text2" w:themeTint="99"/>
          <w:sz w:val="22"/>
          <w:szCs w:val="22"/>
        </w:rPr>
        <w:t>Accelerate the generation or use of knowledge and understanding of the ocean, with a specific focus on knowledge that will contribute to the achievement of the SDGs and complementary policy frameworks and initiatives.</w:t>
      </w:r>
    </w:p>
    <w:p w14:paraId="7ADA73A5" w14:textId="77777777" w:rsidR="00831B44" w:rsidRPr="00831B44" w:rsidRDefault="00831B44" w:rsidP="00831B44">
      <w:pPr>
        <w:pStyle w:val="Prrafodelista"/>
        <w:numPr>
          <w:ilvl w:val="0"/>
          <w:numId w:val="18"/>
        </w:numPr>
        <w:jc w:val="both"/>
        <w:rPr>
          <w:rFonts w:asciiTheme="minorHAnsi" w:hAnsiTheme="minorHAnsi" w:cstheme="minorHAnsi"/>
          <w:i/>
          <w:iCs/>
          <w:color w:val="548DD4" w:themeColor="text2" w:themeTint="99"/>
          <w:sz w:val="22"/>
          <w:szCs w:val="22"/>
        </w:rPr>
      </w:pPr>
      <w:r w:rsidRPr="00831B44">
        <w:rPr>
          <w:rFonts w:asciiTheme="minorHAnsi" w:hAnsiTheme="minorHAnsi" w:cstheme="minorHAnsi"/>
          <w:i/>
          <w:iCs/>
          <w:color w:val="548DD4" w:themeColor="text2" w:themeTint="99"/>
          <w:sz w:val="22"/>
          <w:szCs w:val="22"/>
        </w:rPr>
        <w:t>Are co-designed or co-delivered by knowledge generators and users, and thus facilitate the uptake of science and ocean knowledge for policy, decision-making, management and/or innovation.</w:t>
      </w:r>
    </w:p>
    <w:p w14:paraId="2993820B" w14:textId="77777777" w:rsidR="00831B44" w:rsidRPr="00831B44" w:rsidRDefault="00831B44" w:rsidP="00831B44">
      <w:pPr>
        <w:pStyle w:val="Prrafodelista"/>
        <w:numPr>
          <w:ilvl w:val="0"/>
          <w:numId w:val="18"/>
        </w:numPr>
        <w:jc w:val="both"/>
        <w:rPr>
          <w:rFonts w:asciiTheme="minorHAnsi" w:hAnsiTheme="minorHAnsi" w:cstheme="minorHAnsi"/>
          <w:i/>
          <w:iCs/>
          <w:color w:val="548DD4" w:themeColor="text2" w:themeTint="99"/>
          <w:sz w:val="22"/>
          <w:szCs w:val="22"/>
        </w:rPr>
      </w:pPr>
      <w:r w:rsidRPr="00831B44">
        <w:rPr>
          <w:rFonts w:asciiTheme="minorHAnsi" w:hAnsiTheme="minorHAnsi" w:cstheme="minorHAnsi"/>
          <w:i/>
          <w:iCs/>
          <w:color w:val="548DD4" w:themeColor="text2" w:themeTint="99"/>
          <w:sz w:val="22"/>
          <w:szCs w:val="22"/>
        </w:rPr>
        <w:t>Ensure that all data and resulting knowledge are provided in an open access, shared, discoverable manner in accordance with the provisions of UNCLOS and are appropriately deposited in recognized data repositories consistent with the IOC Oceanographic Data Exchange Policy 11 or the relevant UN subordinate body data policy.</w:t>
      </w:r>
    </w:p>
    <w:p w14:paraId="1AF0B8A4" w14:textId="77777777" w:rsidR="00831B44" w:rsidRPr="00831B44" w:rsidRDefault="00831B44" w:rsidP="00831B44">
      <w:pPr>
        <w:pStyle w:val="Prrafodelista"/>
        <w:numPr>
          <w:ilvl w:val="0"/>
          <w:numId w:val="18"/>
        </w:numPr>
        <w:jc w:val="both"/>
        <w:rPr>
          <w:rFonts w:asciiTheme="minorHAnsi" w:hAnsiTheme="minorHAnsi" w:cstheme="minorHAnsi"/>
          <w:i/>
          <w:iCs/>
          <w:color w:val="548DD4" w:themeColor="text2" w:themeTint="99"/>
          <w:sz w:val="22"/>
          <w:szCs w:val="22"/>
        </w:rPr>
      </w:pPr>
      <w:r w:rsidRPr="00831B44">
        <w:rPr>
          <w:rFonts w:asciiTheme="minorHAnsi" w:hAnsiTheme="minorHAnsi" w:cstheme="minorHAnsi"/>
          <w:i/>
          <w:iCs/>
          <w:color w:val="548DD4" w:themeColor="text2" w:themeTint="99"/>
          <w:sz w:val="22"/>
          <w:szCs w:val="22"/>
        </w:rPr>
        <w:t>Strengthen existing or create new partnerships across nations and/or between diverse ocean actors, including users of ocean science.</w:t>
      </w:r>
    </w:p>
    <w:p w14:paraId="1FE81A7C" w14:textId="77777777" w:rsidR="00831B44" w:rsidRPr="00831B44" w:rsidRDefault="00831B44" w:rsidP="00831B44">
      <w:pPr>
        <w:pStyle w:val="Prrafodelista"/>
        <w:numPr>
          <w:ilvl w:val="0"/>
          <w:numId w:val="18"/>
        </w:numPr>
        <w:jc w:val="both"/>
        <w:rPr>
          <w:rFonts w:asciiTheme="minorHAnsi" w:hAnsiTheme="minorHAnsi" w:cstheme="minorHAnsi"/>
          <w:i/>
          <w:iCs/>
          <w:color w:val="548DD4" w:themeColor="text2" w:themeTint="99"/>
          <w:sz w:val="22"/>
          <w:szCs w:val="22"/>
        </w:rPr>
      </w:pPr>
      <w:r w:rsidRPr="00831B44">
        <w:rPr>
          <w:rFonts w:asciiTheme="minorHAnsi" w:hAnsiTheme="minorHAnsi" w:cstheme="minorHAnsi"/>
          <w:i/>
          <w:iCs/>
          <w:color w:val="548DD4" w:themeColor="text2" w:themeTint="99"/>
          <w:sz w:val="22"/>
          <w:szCs w:val="22"/>
        </w:rPr>
        <w:t>Contribute toward capacity development, including, but not limited to, beneficiaries in SIDS, least developed countries, and land-locked developing countries.</w:t>
      </w:r>
    </w:p>
    <w:p w14:paraId="264CD5A6" w14:textId="77777777" w:rsidR="00831B44" w:rsidRPr="00831B44" w:rsidRDefault="00831B44" w:rsidP="00831B44">
      <w:pPr>
        <w:pStyle w:val="Prrafodelista"/>
        <w:numPr>
          <w:ilvl w:val="0"/>
          <w:numId w:val="18"/>
        </w:numPr>
        <w:jc w:val="both"/>
        <w:rPr>
          <w:rFonts w:asciiTheme="minorHAnsi" w:hAnsiTheme="minorHAnsi" w:cstheme="minorHAnsi"/>
          <w:i/>
          <w:iCs/>
          <w:color w:val="548DD4" w:themeColor="text2" w:themeTint="99"/>
          <w:sz w:val="22"/>
          <w:szCs w:val="22"/>
        </w:rPr>
      </w:pPr>
      <w:r w:rsidRPr="00831B44">
        <w:rPr>
          <w:rFonts w:asciiTheme="minorHAnsi" w:hAnsiTheme="minorHAnsi" w:cstheme="minorHAnsi"/>
          <w:i/>
          <w:iCs/>
          <w:color w:val="548DD4" w:themeColor="text2" w:themeTint="99"/>
          <w:sz w:val="22"/>
          <w:szCs w:val="22"/>
        </w:rPr>
        <w:t>Overcome barriers to diversity and equity, including gender, generational and geographic diversity.</w:t>
      </w:r>
    </w:p>
    <w:p w14:paraId="31CF9D95" w14:textId="2BFB0FAD" w:rsidR="008B4B59" w:rsidRPr="006C5F01" w:rsidRDefault="00831B44" w:rsidP="00831B44">
      <w:pPr>
        <w:pStyle w:val="Prrafodelista"/>
        <w:numPr>
          <w:ilvl w:val="0"/>
          <w:numId w:val="18"/>
        </w:numPr>
        <w:jc w:val="both"/>
      </w:pPr>
      <w:r w:rsidRPr="00831B44">
        <w:rPr>
          <w:rFonts w:asciiTheme="minorHAnsi" w:hAnsiTheme="minorHAnsi" w:cstheme="minorHAnsi"/>
          <w:i/>
          <w:iCs/>
          <w:color w:val="548DD4" w:themeColor="text2" w:themeTint="99"/>
          <w:sz w:val="22"/>
          <w:szCs w:val="22"/>
        </w:rPr>
        <w:t>Collaborate with and engage local and indigenous knowledge holders</w:t>
      </w:r>
    </w:p>
    <w:p w14:paraId="7DE5E6AF" w14:textId="77777777" w:rsidR="000138F9" w:rsidRPr="00857878" w:rsidRDefault="000138F9" w:rsidP="000138F9">
      <w:pPr>
        <w:jc w:val="both"/>
        <w:rPr>
          <w:b/>
          <w:bCs/>
          <w:i/>
          <w:iCs/>
        </w:rPr>
      </w:pPr>
    </w:p>
    <w:p w14:paraId="77CFD410" w14:textId="5B4EEF28" w:rsidR="000138F9" w:rsidRDefault="002C7D2B" w:rsidP="000138F9">
      <w:pPr>
        <w:rPr>
          <w:b/>
          <w:u w:val="single"/>
        </w:rPr>
      </w:pPr>
      <w:r>
        <w:rPr>
          <w:b/>
          <w:u w:val="single"/>
        </w:rPr>
        <w:t>S</w:t>
      </w:r>
      <w:r w:rsidRPr="002C7D2B">
        <w:rPr>
          <w:b/>
          <w:u w:val="single"/>
        </w:rPr>
        <w:t xml:space="preserve">hort CV (3 pages) </w:t>
      </w:r>
    </w:p>
    <w:p w14:paraId="18635EB8" w14:textId="1AAFD8FB" w:rsidR="001756AE" w:rsidRPr="00D152A5" w:rsidRDefault="001756AE" w:rsidP="00D152A5">
      <w:pPr>
        <w:spacing w:before="200" w:after="200"/>
        <w:rPr>
          <w:i/>
          <w:iCs/>
          <w:color w:val="548DD4" w:themeColor="text2" w:themeTint="99"/>
        </w:rPr>
      </w:pPr>
      <w:r w:rsidRPr="00D152A5">
        <w:rPr>
          <w:i/>
          <w:iCs/>
          <w:color w:val="548DD4" w:themeColor="text2" w:themeTint="99"/>
        </w:rPr>
        <w:t xml:space="preserve">Candidates should be of the highest </w:t>
      </w:r>
      <w:proofErr w:type="spellStart"/>
      <w:r w:rsidRPr="00D152A5">
        <w:rPr>
          <w:i/>
          <w:iCs/>
          <w:color w:val="548DD4" w:themeColor="text2" w:themeTint="99"/>
        </w:rPr>
        <w:t>caliber</w:t>
      </w:r>
      <w:proofErr w:type="spellEnd"/>
      <w:r w:rsidRPr="00D152A5">
        <w:rPr>
          <w:i/>
          <w:iCs/>
          <w:color w:val="548DD4" w:themeColor="text2" w:themeTint="99"/>
        </w:rPr>
        <w:t xml:space="preserve"> and have demonstrated outstanding research achievements, as evidenced by the usual indicators for assessing academic excellence such as research outputs (e.g., publications), research activities (e.g., organizing networks, being involved in communities) and research impact (e.g., policy report, specific recognition through awards, etc.).</w:t>
      </w:r>
    </w:p>
    <w:sectPr w:rsidR="001756AE" w:rsidRPr="00D152A5" w:rsidSect="00295C76">
      <w:headerReference w:type="default" r:id="rId8"/>
      <w:footerReference w:type="even" r:id="rId9"/>
      <w:footerReference w:type="default" r:id="rId10"/>
      <w:headerReference w:type="first" r:id="rId11"/>
      <w:pgSz w:w="11906" w:h="16838"/>
      <w:pgMar w:top="939" w:right="1418" w:bottom="1134" w:left="1418" w:header="567" w:footer="365"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262E4" w14:textId="77777777" w:rsidR="00A23EE9" w:rsidRDefault="00A23EE9" w:rsidP="00295C76">
      <w:r>
        <w:separator/>
      </w:r>
    </w:p>
  </w:endnote>
  <w:endnote w:type="continuationSeparator" w:id="0">
    <w:p w14:paraId="34271B37" w14:textId="77777777" w:rsidR="00A23EE9" w:rsidRDefault="00A23EE9" w:rsidP="0029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w:altName w:val="Segoe UI Historic"/>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FEFFD" w14:textId="77777777" w:rsidR="00F556A7" w:rsidRDefault="00F556A7" w:rsidP="00F556A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26AF53" w14:textId="77777777" w:rsidR="00F556A7" w:rsidRDefault="00F556A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455C3" w14:textId="77777777" w:rsidR="00F556A7" w:rsidRDefault="00F556A7" w:rsidP="00F556A7">
    <w:pPr>
      <w:pStyle w:val="Piedepgina"/>
      <w:framePr w:wrap="around" w:vAnchor="text" w:hAnchor="margin" w:xAlign="center" w:y="1"/>
      <w:rPr>
        <w:rStyle w:val="Nmerodepgina"/>
      </w:rPr>
    </w:pPr>
  </w:p>
  <w:p w14:paraId="661EE652" w14:textId="0919A359" w:rsidR="00F556A7" w:rsidRDefault="00F556A7" w:rsidP="00F556A7">
    <w:pPr>
      <w:pStyle w:val="Piedepgina"/>
      <w:spacing w:line="360" w:lineRule="auto"/>
      <w:ind w:left="-567" w:right="360"/>
      <w:jc w:val="both"/>
      <w:rPr>
        <w:rFonts w:ascii="Palatino" w:hAnsi="Palatino"/>
        <w:sz w:val="16"/>
        <w:szCs w:val="16"/>
        <w:lang w:val="es-ES"/>
      </w:rPr>
    </w:pPr>
    <w:r w:rsidRPr="00F556A7">
      <w:rPr>
        <w:rFonts w:ascii="Palatino" w:hAnsi="Palatino"/>
        <w:iCs/>
        <w:noProof/>
        <w:sz w:val="16"/>
        <w:szCs w:val="16"/>
        <w:lang w:val="es-ES_tradnl" w:eastAsia="es-ES_tradnl"/>
      </w:rPr>
      <mc:AlternateContent>
        <mc:Choice Requires="wps">
          <w:drawing>
            <wp:anchor distT="0" distB="0" distL="114300" distR="114300" simplePos="0" relativeHeight="251663360" behindDoc="0" locked="0" layoutInCell="1" allowOverlap="1" wp14:anchorId="22E804E6" wp14:editId="3A10B3A3">
              <wp:simplePos x="0" y="0"/>
              <wp:positionH relativeFrom="column">
                <wp:posOffset>5344795</wp:posOffset>
              </wp:positionH>
              <wp:positionV relativeFrom="paragraph">
                <wp:posOffset>-9469</wp:posOffset>
              </wp:positionV>
              <wp:extent cx="647700" cy="403225"/>
              <wp:effectExtent l="0" t="0" r="0" b="158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03225"/>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D64C456" w14:textId="77777777" w:rsidR="00F556A7" w:rsidRPr="00F556A7" w:rsidRDefault="00F556A7" w:rsidP="00295C76">
                          <w:pPr>
                            <w:rPr>
                              <w:rFonts w:ascii="Palatino" w:hAnsi="Palatino"/>
                              <w:sz w:val="16"/>
                            </w:rPr>
                          </w:pPr>
                          <w:proofErr w:type="spellStart"/>
                          <w:r w:rsidRPr="00F556A7">
                            <w:rPr>
                              <w:rFonts w:ascii="Palatino" w:hAnsi="Palatino"/>
                              <w:sz w:val="16"/>
                            </w:rPr>
                            <w:t>Pág</w:t>
                          </w:r>
                          <w:proofErr w:type="spellEnd"/>
                          <w:r w:rsidRPr="00F556A7">
                            <w:rPr>
                              <w:rFonts w:ascii="Palatino" w:hAnsi="Palatino"/>
                              <w:sz w:val="16"/>
                            </w:rPr>
                            <w:t xml:space="preserve">. </w:t>
                          </w:r>
                          <w:r w:rsidRPr="00F556A7">
                            <w:rPr>
                              <w:rStyle w:val="Nmerodepgina"/>
                              <w:rFonts w:ascii="Palatino" w:hAnsi="Palatino"/>
                              <w:sz w:val="16"/>
                            </w:rPr>
                            <w:fldChar w:fldCharType="begin"/>
                          </w:r>
                          <w:r w:rsidRPr="00F556A7">
                            <w:rPr>
                              <w:rStyle w:val="Nmerodepgina"/>
                              <w:rFonts w:ascii="Palatino" w:hAnsi="Palatino"/>
                              <w:sz w:val="16"/>
                            </w:rPr>
                            <w:instrText xml:space="preserve"> PAGE </w:instrText>
                          </w:r>
                          <w:r w:rsidRPr="00F556A7">
                            <w:rPr>
                              <w:rStyle w:val="Nmerodepgina"/>
                              <w:rFonts w:ascii="Palatino" w:hAnsi="Palatino"/>
                              <w:sz w:val="16"/>
                            </w:rPr>
                            <w:fldChar w:fldCharType="separate"/>
                          </w:r>
                          <w:r w:rsidR="00173C3E">
                            <w:rPr>
                              <w:rStyle w:val="Nmerodepgina"/>
                              <w:rFonts w:ascii="Palatino" w:hAnsi="Palatino"/>
                              <w:noProof/>
                              <w:sz w:val="16"/>
                            </w:rPr>
                            <w:t>1</w:t>
                          </w:r>
                          <w:r w:rsidRPr="00F556A7">
                            <w:rPr>
                              <w:rStyle w:val="Nmerodepgina"/>
                              <w:rFonts w:ascii="Palatino" w:hAnsi="Palatino"/>
                              <w:sz w:val="16"/>
                            </w:rPr>
                            <w:fldChar w:fldCharType="end"/>
                          </w:r>
                          <w:r w:rsidRPr="00F556A7">
                            <w:rPr>
                              <w:rStyle w:val="Nmerodepgina"/>
                              <w:rFonts w:ascii="Palatino" w:hAnsi="Palatino"/>
                              <w:sz w:val="16"/>
                            </w:rPr>
                            <w:t xml:space="preserve"> de </w:t>
                          </w:r>
                          <w:r w:rsidRPr="00F556A7">
                            <w:rPr>
                              <w:rStyle w:val="Nmerodepgina"/>
                              <w:rFonts w:ascii="Palatino" w:hAnsi="Palatino"/>
                              <w:sz w:val="16"/>
                            </w:rPr>
                            <w:fldChar w:fldCharType="begin"/>
                          </w:r>
                          <w:r w:rsidRPr="00F556A7">
                            <w:rPr>
                              <w:rStyle w:val="Nmerodepgina"/>
                              <w:rFonts w:ascii="Palatino" w:hAnsi="Palatino"/>
                              <w:sz w:val="16"/>
                            </w:rPr>
                            <w:instrText xml:space="preserve"> NUMPAGES </w:instrText>
                          </w:r>
                          <w:r w:rsidRPr="00F556A7">
                            <w:rPr>
                              <w:rStyle w:val="Nmerodepgina"/>
                              <w:rFonts w:ascii="Palatino" w:hAnsi="Palatino"/>
                              <w:sz w:val="16"/>
                            </w:rPr>
                            <w:fldChar w:fldCharType="separate"/>
                          </w:r>
                          <w:r w:rsidR="00173C3E">
                            <w:rPr>
                              <w:rStyle w:val="Nmerodepgina"/>
                              <w:rFonts w:ascii="Palatino" w:hAnsi="Palatino"/>
                              <w:noProof/>
                              <w:sz w:val="16"/>
                            </w:rPr>
                            <w:t>1</w:t>
                          </w:r>
                          <w:r w:rsidRPr="00F556A7">
                            <w:rPr>
                              <w:rStyle w:val="Nmerodepgina"/>
                              <w:rFonts w:ascii="Palatino" w:hAnsi="Palatino"/>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804E6" id="_x0000_t202" coordsize="21600,21600" o:spt="202" path="m,l,21600r21600,l21600,xe">
              <v:stroke joinstyle="miter"/>
              <v:path gradientshapeok="t" o:connecttype="rect"/>
            </v:shapetype>
            <v:shape id="Text Box 2" o:spid="_x0000_s1026" type="#_x0000_t202" style="position:absolute;left:0;text-align:left;margin-left:420.85pt;margin-top:-.75pt;width:51pt;height: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" filled="f" stroked="f">
              <v:textbox inset="0,0,0,0">
                <w:txbxContent>
                  <w:p w14:paraId="7D64C456" w14:textId="77777777" w:rsidR="00F556A7" w:rsidRPr="00F556A7" w:rsidRDefault="00F556A7" w:rsidP="00295C76">
                    <w:pPr>
                      <w:rPr>
                        <w:rFonts w:ascii="Palatino" w:hAnsi="Palatino"/>
                        <w:sz w:val="16"/>
                      </w:rPr>
                    </w:pPr>
                    <w:proofErr w:type="spellStart"/>
                    <w:r w:rsidRPr="00F556A7">
                      <w:rPr>
                        <w:rFonts w:ascii="Palatino" w:hAnsi="Palatino"/>
                        <w:sz w:val="16"/>
                      </w:rPr>
                      <w:t>Pág</w:t>
                    </w:r>
                    <w:proofErr w:type="spellEnd"/>
                    <w:r w:rsidRPr="00F556A7">
                      <w:rPr>
                        <w:rFonts w:ascii="Palatino" w:hAnsi="Palatino"/>
                        <w:sz w:val="16"/>
                      </w:rPr>
                      <w:t xml:space="preserve">. </w:t>
                    </w:r>
                    <w:r w:rsidRPr="00F556A7">
                      <w:rPr>
                        <w:rStyle w:val="Nmerodepgina"/>
                        <w:rFonts w:ascii="Palatino" w:hAnsi="Palatino"/>
                        <w:sz w:val="16"/>
                      </w:rPr>
                      <w:fldChar w:fldCharType="begin"/>
                    </w:r>
                    <w:r w:rsidRPr="00F556A7">
                      <w:rPr>
                        <w:rStyle w:val="Nmerodepgina"/>
                        <w:rFonts w:ascii="Palatino" w:hAnsi="Palatino"/>
                        <w:sz w:val="16"/>
                      </w:rPr>
                      <w:instrText xml:space="preserve"> PAGE </w:instrText>
                    </w:r>
                    <w:r w:rsidRPr="00F556A7">
                      <w:rPr>
                        <w:rStyle w:val="Nmerodepgina"/>
                        <w:rFonts w:ascii="Palatino" w:hAnsi="Palatino"/>
                        <w:sz w:val="16"/>
                      </w:rPr>
                      <w:fldChar w:fldCharType="separate"/>
                    </w:r>
                    <w:r w:rsidR="00173C3E">
                      <w:rPr>
                        <w:rStyle w:val="Nmerodepgina"/>
                        <w:rFonts w:ascii="Palatino" w:hAnsi="Palatino"/>
                        <w:noProof/>
                        <w:sz w:val="16"/>
                      </w:rPr>
                      <w:t>1</w:t>
                    </w:r>
                    <w:r w:rsidRPr="00F556A7">
                      <w:rPr>
                        <w:rStyle w:val="Nmerodepgina"/>
                        <w:rFonts w:ascii="Palatino" w:hAnsi="Palatino"/>
                        <w:sz w:val="16"/>
                      </w:rPr>
                      <w:fldChar w:fldCharType="end"/>
                    </w:r>
                    <w:r w:rsidRPr="00F556A7">
                      <w:rPr>
                        <w:rStyle w:val="Nmerodepgina"/>
                        <w:rFonts w:ascii="Palatino" w:hAnsi="Palatino"/>
                        <w:sz w:val="16"/>
                      </w:rPr>
                      <w:t xml:space="preserve"> de </w:t>
                    </w:r>
                    <w:r w:rsidRPr="00F556A7">
                      <w:rPr>
                        <w:rStyle w:val="Nmerodepgina"/>
                        <w:rFonts w:ascii="Palatino" w:hAnsi="Palatino"/>
                        <w:sz w:val="16"/>
                      </w:rPr>
                      <w:fldChar w:fldCharType="begin"/>
                    </w:r>
                    <w:r w:rsidRPr="00F556A7">
                      <w:rPr>
                        <w:rStyle w:val="Nmerodepgina"/>
                        <w:rFonts w:ascii="Palatino" w:hAnsi="Palatino"/>
                        <w:sz w:val="16"/>
                      </w:rPr>
                      <w:instrText xml:space="preserve"> NUMPAGES </w:instrText>
                    </w:r>
                    <w:r w:rsidRPr="00F556A7">
                      <w:rPr>
                        <w:rStyle w:val="Nmerodepgina"/>
                        <w:rFonts w:ascii="Palatino" w:hAnsi="Palatino"/>
                        <w:sz w:val="16"/>
                      </w:rPr>
                      <w:fldChar w:fldCharType="separate"/>
                    </w:r>
                    <w:r w:rsidR="00173C3E">
                      <w:rPr>
                        <w:rStyle w:val="Nmerodepgina"/>
                        <w:rFonts w:ascii="Palatino" w:hAnsi="Palatino"/>
                        <w:noProof/>
                        <w:sz w:val="16"/>
                      </w:rPr>
                      <w:t>1</w:t>
                    </w:r>
                    <w:r w:rsidRPr="00F556A7">
                      <w:rPr>
                        <w:rStyle w:val="Nmerodepgina"/>
                        <w:rFonts w:ascii="Palatino" w:hAnsi="Palatino"/>
                        <w:sz w:val="16"/>
                      </w:rPr>
                      <w:fldChar w:fldCharType="end"/>
                    </w:r>
                  </w:p>
                </w:txbxContent>
              </v:textbox>
            </v:shape>
          </w:pict>
        </mc:Fallback>
      </mc:AlternateContent>
    </w:r>
    <w:r w:rsidR="00B16845">
      <w:rPr>
        <w:rFonts w:ascii="Palatino" w:hAnsi="Palatino"/>
        <w:sz w:val="16"/>
        <w:szCs w:val="16"/>
        <w:lang w:val="es-ES"/>
      </w:rPr>
      <w:t>Rev. 7 – 03/11</w:t>
    </w:r>
    <w:r w:rsidRPr="00F556A7">
      <w:rPr>
        <w:rFonts w:ascii="Palatino" w:hAnsi="Palatino"/>
        <w:sz w:val="16"/>
        <w:szCs w:val="16"/>
        <w:lang w:val="es-ES"/>
      </w:rPr>
      <w:t xml:space="preserve">/2017           </w:t>
    </w:r>
    <w:r w:rsidRPr="00F556A7">
      <w:rPr>
        <w:rFonts w:ascii="Palatino" w:hAnsi="Palatino"/>
        <w:sz w:val="16"/>
        <w:szCs w:val="16"/>
        <w:lang w:val="es-ES"/>
      </w:rPr>
      <w:tab/>
    </w:r>
  </w:p>
  <w:p w14:paraId="41AE463A" w14:textId="28E3FEC1" w:rsidR="00F556A7" w:rsidRPr="00F556A7" w:rsidRDefault="00F556A7" w:rsidP="00F556A7">
    <w:pPr>
      <w:pStyle w:val="Piedepgina"/>
      <w:spacing w:line="360" w:lineRule="auto"/>
      <w:ind w:left="-567" w:right="360"/>
      <w:jc w:val="both"/>
      <w:rPr>
        <w:rFonts w:ascii="Palatino" w:hAnsi="Palatino"/>
        <w:iCs/>
        <w:sz w:val="16"/>
        <w:szCs w:val="16"/>
        <w:lang w:val="es-ES"/>
      </w:rPr>
    </w:pPr>
    <w:r>
      <w:rPr>
        <w:rFonts w:ascii="Palatino" w:hAnsi="Palatino"/>
        <w:iCs/>
        <w:sz w:val="16"/>
        <w:szCs w:val="16"/>
        <w:lang w:val="es-ES"/>
      </w:rPr>
      <w:t>Gran Vía 48,</w:t>
    </w:r>
    <w:r w:rsidRPr="00F556A7">
      <w:rPr>
        <w:rFonts w:ascii="Palatino" w:hAnsi="Palatino"/>
        <w:iCs/>
        <w:sz w:val="16"/>
        <w:szCs w:val="16"/>
        <w:lang w:val="es-ES"/>
      </w:rPr>
      <w:t xml:space="preserve"> 2ª planta. 18071 Granada</w:t>
    </w:r>
    <w:r>
      <w:rPr>
        <w:rFonts w:ascii="Palatino" w:hAnsi="Palatino"/>
        <w:iCs/>
        <w:sz w:val="16"/>
        <w:szCs w:val="16"/>
        <w:lang w:val="es-ES"/>
      </w:rPr>
      <w:t xml:space="preserve"> </w:t>
    </w:r>
    <w:r w:rsidRPr="00B16845">
      <w:rPr>
        <w:rFonts w:ascii="Palatino" w:hAnsi="Palatino"/>
        <w:sz w:val="16"/>
        <w:szCs w:val="16"/>
        <w:lang w:val="es-ES"/>
      </w:rPr>
      <w:t xml:space="preserve">| </w:t>
    </w:r>
    <w:r w:rsidRPr="00F556A7">
      <w:rPr>
        <w:rFonts w:ascii="Palatino" w:hAnsi="Palatino"/>
        <w:iCs/>
        <w:sz w:val="16"/>
        <w:szCs w:val="16"/>
        <w:lang w:val="es-ES"/>
      </w:rPr>
      <w:t>Tel. +</w:t>
    </w:r>
    <w:r w:rsidRPr="00F556A7">
      <w:rPr>
        <w:rFonts w:ascii="Palatino" w:hAnsi="Palatino"/>
        <w:noProof/>
        <w:sz w:val="16"/>
        <w:szCs w:val="16"/>
        <w:lang w:val="es-ES"/>
      </w:rPr>
      <w:t xml:space="preserve"> </w:t>
    </w:r>
    <w:r w:rsidRPr="00F556A7">
      <w:rPr>
        <w:rFonts w:ascii="Palatino" w:hAnsi="Palatino"/>
        <w:iCs/>
        <w:sz w:val="16"/>
        <w:szCs w:val="16"/>
        <w:lang w:val="es-ES"/>
      </w:rPr>
      <w:t>34 958 242</w:t>
    </w:r>
    <w:r w:rsidR="00CC1DDC">
      <w:rPr>
        <w:rFonts w:ascii="Palatino" w:hAnsi="Palatino"/>
        <w:iCs/>
        <w:sz w:val="16"/>
        <w:szCs w:val="16"/>
        <w:lang w:val="es-ES"/>
      </w:rPr>
      <w:t xml:space="preserve"> </w:t>
    </w:r>
    <w:r w:rsidRPr="00F556A7">
      <w:rPr>
        <w:rFonts w:ascii="Palatino" w:hAnsi="Palatino"/>
        <w:iCs/>
        <w:sz w:val="16"/>
        <w:szCs w:val="16"/>
        <w:lang w:val="es-ES"/>
      </w:rPr>
      <w:t>701</w:t>
    </w:r>
    <w:r w:rsidRPr="00B16845">
      <w:rPr>
        <w:rFonts w:ascii="Palatino" w:hAnsi="Palatino"/>
        <w:sz w:val="16"/>
        <w:szCs w:val="16"/>
        <w:lang w:val="es-ES"/>
      </w:rPr>
      <w:t xml:space="preserve">| </w:t>
    </w:r>
    <w:hyperlink r:id="rId1" w:history="1">
      <w:r w:rsidRPr="00F556A7">
        <w:rPr>
          <w:rStyle w:val="Hipervnculo"/>
          <w:rFonts w:ascii="Palatino" w:hAnsi="Palatino"/>
          <w:iCs/>
          <w:sz w:val="16"/>
          <w:szCs w:val="16"/>
          <w:lang w:val="es-ES"/>
        </w:rPr>
        <w:t>ofpi@ugr.es</w:t>
      </w:r>
    </w:hyperlink>
    <w:r>
      <w:rPr>
        <w:rStyle w:val="Hipervnculo"/>
        <w:rFonts w:ascii="Palatino" w:hAnsi="Palatino"/>
        <w:iCs/>
        <w:sz w:val="16"/>
        <w:szCs w:val="16"/>
        <w:lang w:val="es-ES"/>
      </w:rPr>
      <w:t xml:space="preserve"> </w:t>
    </w:r>
    <w:r>
      <w:rPr>
        <w:rFonts w:ascii="Palatino" w:hAnsi="Palatino"/>
        <w:iCs/>
        <w:sz w:val="16"/>
        <w:szCs w:val="16"/>
        <w:lang w:val="es-ES"/>
      </w:rPr>
      <w:t xml:space="preserve"> </w:t>
    </w:r>
    <w:r w:rsidRPr="00B16845">
      <w:rPr>
        <w:rFonts w:ascii="Palatino" w:hAnsi="Palatino"/>
        <w:sz w:val="16"/>
        <w:szCs w:val="16"/>
        <w:lang w:val="es-ES"/>
      </w:rPr>
      <w:t xml:space="preserve">| </w:t>
    </w:r>
    <w:proofErr w:type="gramStart"/>
    <w:r w:rsidRPr="00B16845">
      <w:rPr>
        <w:rFonts w:ascii="Palatino" w:hAnsi="Palatino"/>
        <w:sz w:val="16"/>
        <w:szCs w:val="16"/>
        <w:lang w:val="es-ES"/>
      </w:rPr>
      <w:t xml:space="preserve">ofpi.ugr.es </w:t>
    </w:r>
    <w:r>
      <w:rPr>
        <w:rFonts w:ascii="Palatino" w:hAnsi="Palatino"/>
        <w:iCs/>
        <w:sz w:val="16"/>
        <w:szCs w:val="16"/>
        <w:lang w:val="es-ES"/>
      </w:rPr>
      <w:t xml:space="preserve"> </w:t>
    </w:r>
    <w:r w:rsidRPr="00B16845">
      <w:rPr>
        <w:rFonts w:ascii="Palatino" w:hAnsi="Palatino"/>
        <w:sz w:val="16"/>
        <w:szCs w:val="16"/>
        <w:lang w:val="es-ES"/>
      </w:rPr>
      <w:t>|</w:t>
    </w:r>
    <w:proofErr w:type="gramEnd"/>
    <w:r w:rsidRPr="00B16845">
      <w:rPr>
        <w:rFonts w:ascii="Palatino" w:hAnsi="Palatino"/>
        <w:sz w:val="16"/>
        <w:szCs w:val="16"/>
        <w:lang w:val="es-ES"/>
      </w:rPr>
      <w:t xml:space="preserve"> ugr.es</w:t>
    </w:r>
  </w:p>
  <w:p w14:paraId="1593725A" w14:textId="77777777" w:rsidR="00F556A7" w:rsidRPr="00F8461D" w:rsidRDefault="00F556A7">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5FFC3" w14:textId="77777777" w:rsidR="00A23EE9" w:rsidRDefault="00A23EE9" w:rsidP="00295C76">
      <w:r>
        <w:separator/>
      </w:r>
    </w:p>
  </w:footnote>
  <w:footnote w:type="continuationSeparator" w:id="0">
    <w:p w14:paraId="23359D8D" w14:textId="77777777" w:rsidR="00A23EE9" w:rsidRDefault="00A23EE9" w:rsidP="00295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7EF8" w14:textId="77777777" w:rsidR="00F556A7" w:rsidRPr="005904AF" w:rsidRDefault="00F556A7" w:rsidP="00295C76">
    <w:pPr>
      <w:pStyle w:val="Encabezado"/>
      <w:tabs>
        <w:tab w:val="center" w:pos="2552"/>
      </w:tabs>
      <w:ind w:left="-709"/>
      <w:rPr>
        <w:rFonts w:ascii="Garamond" w:hAnsi="Garamond"/>
        <w:bCs/>
        <w:sz w:val="20"/>
      </w:rPr>
    </w:pPr>
    <w:r>
      <w:rPr>
        <w:noProof/>
        <w:lang w:val="es-ES_tradnl" w:eastAsia="es-ES_tradnl"/>
      </w:rPr>
      <w:drawing>
        <wp:anchor distT="0" distB="0" distL="114300" distR="114300" simplePos="0" relativeHeight="251668480" behindDoc="0" locked="0" layoutInCell="1" allowOverlap="1" wp14:anchorId="066AAC85" wp14:editId="27FDBC2E">
          <wp:simplePos x="0" y="0"/>
          <wp:positionH relativeFrom="column">
            <wp:posOffset>4800600</wp:posOffset>
          </wp:positionH>
          <wp:positionV relativeFrom="paragraph">
            <wp:posOffset>-106680</wp:posOffset>
          </wp:positionV>
          <wp:extent cx="1257300" cy="567813"/>
          <wp:effectExtent l="0" t="0" r="0" b="0"/>
          <wp:wrapNone/>
          <wp:docPr id="1" name="Imagen 1" descr="ofpi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pi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67813"/>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s-ES_tradnl" w:eastAsia="es-ES_tradnl"/>
      </w:rPr>
      <w:drawing>
        <wp:anchor distT="0" distB="0" distL="114300" distR="114300" simplePos="0" relativeHeight="251666432" behindDoc="1" locked="0" layoutInCell="1" allowOverlap="1" wp14:anchorId="6B91F2F6" wp14:editId="5922B0DD">
          <wp:simplePos x="0" y="0"/>
          <wp:positionH relativeFrom="column">
            <wp:posOffset>-378815</wp:posOffset>
          </wp:positionH>
          <wp:positionV relativeFrom="paragraph">
            <wp:posOffset>-154396</wp:posOffset>
          </wp:positionV>
          <wp:extent cx="2407920" cy="678180"/>
          <wp:effectExtent l="0" t="0" r="0" b="7620"/>
          <wp:wrapNone/>
          <wp:docPr id="6" name="Imagen 6" descr="UGR-MARCA-02-foli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GR-MARCA-02-foliocolor"/>
                  <pic:cNvPicPr>
                    <a:picLocks noChangeAspect="1" noChangeArrowheads="1"/>
                  </pic:cNvPicPr>
                </pic:nvPicPr>
                <pic:blipFill>
                  <a:blip r:embed="rId2">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2407920"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C90E9" w14:textId="77777777" w:rsidR="00F556A7" w:rsidRPr="001D5F17" w:rsidRDefault="00F556A7" w:rsidP="00295C76">
    <w:pPr>
      <w:pStyle w:val="Encabezado"/>
      <w:rPr>
        <w:sz w:val="20"/>
        <w:szCs w:val="2"/>
      </w:rPr>
    </w:pPr>
  </w:p>
  <w:p w14:paraId="5DA029E9" w14:textId="77777777" w:rsidR="00F556A7" w:rsidRDefault="00F556A7" w:rsidP="00F8461D">
    <w:pPr>
      <w:pStyle w:val="Encabezado"/>
      <w:jc w:val="center"/>
    </w:pPr>
  </w:p>
  <w:p w14:paraId="6474C5BB" w14:textId="77777777" w:rsidR="00F556A7" w:rsidRDefault="00F556A7" w:rsidP="00007C66">
    <w:pPr>
      <w:pStyle w:val="Encabezado"/>
      <w:ind w:firstLine="709"/>
      <w:rPr>
        <w:rFonts w:ascii="Garamond" w:hAnsi="Garamond"/>
        <w:sz w:val="16"/>
        <w:lang w:val="es-ES"/>
      </w:rPr>
    </w:pPr>
  </w:p>
  <w:p w14:paraId="61EAC91B" w14:textId="77777777" w:rsidR="00007C66" w:rsidRDefault="00F556A7" w:rsidP="00007C66">
    <w:pPr>
      <w:pStyle w:val="Encabezado"/>
      <w:ind w:firstLine="709"/>
      <w:rPr>
        <w:rFonts w:ascii="Garamond" w:hAnsi="Garamond"/>
        <w:b/>
        <w:sz w:val="16"/>
        <w:lang w:val="es-ES"/>
      </w:rPr>
    </w:pPr>
    <w:r w:rsidRPr="00CC433E">
      <w:rPr>
        <w:rFonts w:ascii="Garamond" w:hAnsi="Garamond"/>
        <w:b/>
        <w:sz w:val="16"/>
        <w:lang w:val="es-ES"/>
      </w:rPr>
      <w:t xml:space="preserve">Vicerrectorado de </w:t>
    </w:r>
  </w:p>
  <w:p w14:paraId="1BC41C04" w14:textId="073204E0" w:rsidR="00F556A7" w:rsidRPr="00CC433E" w:rsidRDefault="00007C66" w:rsidP="00007C66">
    <w:pPr>
      <w:pStyle w:val="Encabezado"/>
      <w:ind w:firstLine="709"/>
      <w:rPr>
        <w:rFonts w:ascii="Garamond" w:hAnsi="Garamond"/>
        <w:b/>
        <w:sz w:val="16"/>
        <w:lang w:val="es-ES"/>
      </w:rPr>
    </w:pPr>
    <w:r>
      <w:rPr>
        <w:rFonts w:ascii="Garamond" w:hAnsi="Garamond"/>
        <w:b/>
        <w:sz w:val="16"/>
        <w:lang w:val="es-ES"/>
      </w:rPr>
      <w:t xml:space="preserve">Investigación </w:t>
    </w:r>
    <w:r w:rsidR="00F556A7" w:rsidRPr="00CC433E">
      <w:rPr>
        <w:rFonts w:ascii="Garamond" w:hAnsi="Garamond"/>
        <w:b/>
        <w:sz w:val="16"/>
        <w:lang w:val="es-ES"/>
      </w:rPr>
      <w:t>y Transferencia</w:t>
    </w:r>
  </w:p>
  <w:p w14:paraId="4D73879D" w14:textId="77777777" w:rsidR="00F556A7" w:rsidRPr="00CC433E" w:rsidRDefault="00F556A7" w:rsidP="00F8461D">
    <w:pPr>
      <w:pStyle w:val="Encabezado"/>
      <w:rPr>
        <w:rFonts w:ascii="Garamond" w:hAnsi="Garamond"/>
        <w:lang w:val="es-ES"/>
      </w:rPr>
    </w:pPr>
    <w:r w:rsidRPr="00CC433E">
      <w:rPr>
        <w:rFonts w:ascii="Garamond" w:hAnsi="Garamond"/>
        <w:sz w:val="16"/>
        <w:lang w:val="es-ES"/>
      </w:rPr>
      <w:t xml:space="preserve">            </w:t>
    </w:r>
    <w:r w:rsidRPr="00CC433E">
      <w:rPr>
        <w:rFonts w:ascii="Garamond" w:hAnsi="Garamond"/>
        <w:sz w:val="12"/>
        <w:lang w:val="es-ES"/>
      </w:rPr>
      <w:t xml:space="preserve">   </w:t>
    </w:r>
    <w:r>
      <w:rPr>
        <w:rFonts w:ascii="Garamond" w:hAnsi="Garamond"/>
        <w:sz w:val="12"/>
        <w:lang w:val="es-ES"/>
      </w:rPr>
      <w:t xml:space="preserve">     </w:t>
    </w:r>
  </w:p>
  <w:p w14:paraId="64267AC8" w14:textId="77777777" w:rsidR="00F556A7" w:rsidRPr="00F8461D" w:rsidRDefault="00F556A7">
    <w:pPr>
      <w:pStyle w:val="Encabezado"/>
      <w:rPr>
        <w:sz w:val="16"/>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43DD" w14:textId="77777777" w:rsidR="00F556A7" w:rsidRDefault="00F556A7" w:rsidP="00F556A7">
    <w:pPr>
      <w:pStyle w:val="Encabezado"/>
      <w:jc w:val="right"/>
      <w:rPr>
        <w:rFonts w:ascii="Arial" w:hAnsi="Arial"/>
        <w:sz w:val="20"/>
        <w:szCs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63F"/>
    <w:multiLevelType w:val="hybridMultilevel"/>
    <w:tmpl w:val="2CDA29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071B2A"/>
    <w:multiLevelType w:val="hybridMultilevel"/>
    <w:tmpl w:val="B85077A4"/>
    <w:lvl w:ilvl="0" w:tplc="13F2AE1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BD236C"/>
    <w:multiLevelType w:val="hybridMultilevel"/>
    <w:tmpl w:val="47620DBC"/>
    <w:lvl w:ilvl="0" w:tplc="EB967CA4">
      <w:start w:val="1"/>
      <w:numFmt w:val="lowerRoman"/>
      <w:lvlText w:val="%1)"/>
      <w:lvlJc w:val="left"/>
      <w:pPr>
        <w:ind w:left="2095" w:hanging="360"/>
      </w:pPr>
      <w:rPr>
        <w:rFonts w:cs="Times New Roman" w:hint="default"/>
      </w:rPr>
    </w:lvl>
    <w:lvl w:ilvl="1" w:tplc="08090019" w:tentative="1">
      <w:start w:val="1"/>
      <w:numFmt w:val="lowerLetter"/>
      <w:lvlText w:val="%2."/>
      <w:lvlJc w:val="left"/>
      <w:pPr>
        <w:ind w:left="2815" w:hanging="360"/>
      </w:pPr>
    </w:lvl>
    <w:lvl w:ilvl="2" w:tplc="0809001B" w:tentative="1">
      <w:start w:val="1"/>
      <w:numFmt w:val="lowerRoman"/>
      <w:lvlText w:val="%3."/>
      <w:lvlJc w:val="right"/>
      <w:pPr>
        <w:ind w:left="3535" w:hanging="180"/>
      </w:pPr>
    </w:lvl>
    <w:lvl w:ilvl="3" w:tplc="0809000F" w:tentative="1">
      <w:start w:val="1"/>
      <w:numFmt w:val="decimal"/>
      <w:lvlText w:val="%4."/>
      <w:lvlJc w:val="left"/>
      <w:pPr>
        <w:ind w:left="4255" w:hanging="360"/>
      </w:pPr>
    </w:lvl>
    <w:lvl w:ilvl="4" w:tplc="08090019" w:tentative="1">
      <w:start w:val="1"/>
      <w:numFmt w:val="lowerLetter"/>
      <w:lvlText w:val="%5."/>
      <w:lvlJc w:val="left"/>
      <w:pPr>
        <w:ind w:left="4975" w:hanging="360"/>
      </w:pPr>
    </w:lvl>
    <w:lvl w:ilvl="5" w:tplc="0809001B" w:tentative="1">
      <w:start w:val="1"/>
      <w:numFmt w:val="lowerRoman"/>
      <w:lvlText w:val="%6."/>
      <w:lvlJc w:val="right"/>
      <w:pPr>
        <w:ind w:left="5695" w:hanging="180"/>
      </w:pPr>
    </w:lvl>
    <w:lvl w:ilvl="6" w:tplc="0809000F" w:tentative="1">
      <w:start w:val="1"/>
      <w:numFmt w:val="decimal"/>
      <w:lvlText w:val="%7."/>
      <w:lvlJc w:val="left"/>
      <w:pPr>
        <w:ind w:left="6415" w:hanging="360"/>
      </w:pPr>
    </w:lvl>
    <w:lvl w:ilvl="7" w:tplc="08090019" w:tentative="1">
      <w:start w:val="1"/>
      <w:numFmt w:val="lowerLetter"/>
      <w:lvlText w:val="%8."/>
      <w:lvlJc w:val="left"/>
      <w:pPr>
        <w:ind w:left="7135" w:hanging="360"/>
      </w:pPr>
    </w:lvl>
    <w:lvl w:ilvl="8" w:tplc="0809001B" w:tentative="1">
      <w:start w:val="1"/>
      <w:numFmt w:val="lowerRoman"/>
      <w:lvlText w:val="%9."/>
      <w:lvlJc w:val="right"/>
      <w:pPr>
        <w:ind w:left="7855" w:hanging="180"/>
      </w:pPr>
    </w:lvl>
  </w:abstractNum>
  <w:abstractNum w:abstractNumId="3" w15:restartNumberingAfterBreak="0">
    <w:nsid w:val="192016F3"/>
    <w:multiLevelType w:val="hybridMultilevel"/>
    <w:tmpl w:val="2C563B0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 w15:restartNumberingAfterBreak="0">
    <w:nsid w:val="1C1A58E3"/>
    <w:multiLevelType w:val="hybridMultilevel"/>
    <w:tmpl w:val="7A268D50"/>
    <w:lvl w:ilvl="0" w:tplc="EB967CA4">
      <w:start w:val="1"/>
      <w:numFmt w:val="lowerRoman"/>
      <w:lvlText w:val="%1)"/>
      <w:lvlJc w:val="left"/>
      <w:pPr>
        <w:ind w:left="1980" w:hanging="360"/>
      </w:pPr>
      <w:rPr>
        <w:rFonts w:cs="Times New Roman" w:hint="default"/>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5" w15:restartNumberingAfterBreak="0">
    <w:nsid w:val="2C6D7C57"/>
    <w:multiLevelType w:val="hybridMultilevel"/>
    <w:tmpl w:val="39F6FDBC"/>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10247CA"/>
    <w:multiLevelType w:val="hybridMultilevel"/>
    <w:tmpl w:val="D7322652"/>
    <w:lvl w:ilvl="0" w:tplc="88C4422A">
      <w:start w:val="1"/>
      <w:numFmt w:val="bullet"/>
      <w:lvlText w:val=""/>
      <w:lvlJc w:val="left"/>
      <w:pPr>
        <w:ind w:left="720" w:hanging="360"/>
      </w:pPr>
      <w:rPr>
        <w:rFonts w:ascii="Symbol" w:hAnsi="Symbol" w:hint="default"/>
        <w:color w:val="548DD4" w:themeColor="text2"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2A64029"/>
    <w:multiLevelType w:val="hybridMultilevel"/>
    <w:tmpl w:val="83EC5F38"/>
    <w:lvl w:ilvl="0" w:tplc="EB967CA4">
      <w:start w:val="1"/>
      <w:numFmt w:val="lowerRoman"/>
      <w:lvlText w:val="%1)"/>
      <w:lvlJc w:val="left"/>
      <w:pPr>
        <w:tabs>
          <w:tab w:val="num" w:pos="1260"/>
        </w:tabs>
        <w:ind w:left="1260" w:hanging="360"/>
      </w:pPr>
      <w:rPr>
        <w:rFonts w:cs="Times New Roman" w:hint="default"/>
      </w:rPr>
    </w:lvl>
    <w:lvl w:ilvl="1" w:tplc="EB967CA4">
      <w:start w:val="1"/>
      <w:numFmt w:val="lowerRoman"/>
      <w:lvlText w:val="%2)"/>
      <w:lvlJc w:val="left"/>
      <w:pPr>
        <w:tabs>
          <w:tab w:val="num" w:pos="1980"/>
        </w:tabs>
        <w:ind w:left="1980" w:hanging="360"/>
      </w:pPr>
      <w:rPr>
        <w:rFonts w:cs="Times New Roman" w:hint="default"/>
      </w:rPr>
    </w:lvl>
    <w:lvl w:ilvl="2" w:tplc="ED78C468">
      <w:start w:val="1"/>
      <w:numFmt w:val="decimal"/>
      <w:lvlText w:val="%3."/>
      <w:lvlJc w:val="left"/>
      <w:pPr>
        <w:tabs>
          <w:tab w:val="num" w:pos="2880"/>
        </w:tabs>
        <w:ind w:left="2880" w:hanging="360"/>
      </w:pPr>
      <w:rPr>
        <w:rFonts w:cs="Times New Roman" w:hint="default"/>
      </w:rPr>
    </w:lvl>
    <w:lvl w:ilvl="3" w:tplc="0809000F" w:tentative="1">
      <w:start w:val="1"/>
      <w:numFmt w:val="decimal"/>
      <w:lvlText w:val="%4."/>
      <w:lvlJc w:val="left"/>
      <w:pPr>
        <w:tabs>
          <w:tab w:val="num" w:pos="3420"/>
        </w:tabs>
        <w:ind w:left="3420" w:hanging="360"/>
      </w:pPr>
      <w:rPr>
        <w:rFonts w:cs="Times New Roman"/>
      </w:rPr>
    </w:lvl>
    <w:lvl w:ilvl="4" w:tplc="08090019" w:tentative="1">
      <w:start w:val="1"/>
      <w:numFmt w:val="lowerLetter"/>
      <w:lvlText w:val="%5."/>
      <w:lvlJc w:val="left"/>
      <w:pPr>
        <w:tabs>
          <w:tab w:val="num" w:pos="4140"/>
        </w:tabs>
        <w:ind w:left="4140" w:hanging="360"/>
      </w:pPr>
      <w:rPr>
        <w:rFonts w:cs="Times New Roman"/>
      </w:rPr>
    </w:lvl>
    <w:lvl w:ilvl="5" w:tplc="0809001B" w:tentative="1">
      <w:start w:val="1"/>
      <w:numFmt w:val="lowerRoman"/>
      <w:lvlText w:val="%6."/>
      <w:lvlJc w:val="right"/>
      <w:pPr>
        <w:tabs>
          <w:tab w:val="num" w:pos="4860"/>
        </w:tabs>
        <w:ind w:left="4860" w:hanging="180"/>
      </w:pPr>
      <w:rPr>
        <w:rFonts w:cs="Times New Roman"/>
      </w:rPr>
    </w:lvl>
    <w:lvl w:ilvl="6" w:tplc="0809000F" w:tentative="1">
      <w:start w:val="1"/>
      <w:numFmt w:val="decimal"/>
      <w:lvlText w:val="%7."/>
      <w:lvlJc w:val="left"/>
      <w:pPr>
        <w:tabs>
          <w:tab w:val="num" w:pos="5580"/>
        </w:tabs>
        <w:ind w:left="5580" w:hanging="360"/>
      </w:pPr>
      <w:rPr>
        <w:rFonts w:cs="Times New Roman"/>
      </w:rPr>
    </w:lvl>
    <w:lvl w:ilvl="7" w:tplc="08090019" w:tentative="1">
      <w:start w:val="1"/>
      <w:numFmt w:val="lowerLetter"/>
      <w:lvlText w:val="%8."/>
      <w:lvlJc w:val="left"/>
      <w:pPr>
        <w:tabs>
          <w:tab w:val="num" w:pos="6300"/>
        </w:tabs>
        <w:ind w:left="6300" w:hanging="360"/>
      </w:pPr>
      <w:rPr>
        <w:rFonts w:cs="Times New Roman"/>
      </w:rPr>
    </w:lvl>
    <w:lvl w:ilvl="8" w:tplc="0809001B" w:tentative="1">
      <w:start w:val="1"/>
      <w:numFmt w:val="lowerRoman"/>
      <w:lvlText w:val="%9."/>
      <w:lvlJc w:val="right"/>
      <w:pPr>
        <w:tabs>
          <w:tab w:val="num" w:pos="7020"/>
        </w:tabs>
        <w:ind w:left="7020" w:hanging="180"/>
      </w:pPr>
      <w:rPr>
        <w:rFonts w:cs="Times New Roman"/>
      </w:rPr>
    </w:lvl>
  </w:abstractNum>
  <w:abstractNum w:abstractNumId="8" w15:restartNumberingAfterBreak="0">
    <w:nsid w:val="343D4D71"/>
    <w:multiLevelType w:val="hybridMultilevel"/>
    <w:tmpl w:val="96BC1340"/>
    <w:lvl w:ilvl="0" w:tplc="006810CE">
      <w:start w:val="1"/>
      <w:numFmt w:val="bullet"/>
      <w:lvlText w:val=""/>
      <w:lvlJc w:val="left"/>
      <w:pPr>
        <w:ind w:left="720" w:hanging="360"/>
      </w:pPr>
      <w:rPr>
        <w:rFonts w:ascii="Symbol" w:hAnsi="Symbol" w:hint="default"/>
        <w:i w:val="0"/>
        <w:color w:val="8DB3E2" w:themeColor="text2" w:themeTint="6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EFA4D42"/>
    <w:multiLevelType w:val="hybridMultilevel"/>
    <w:tmpl w:val="868ABBC0"/>
    <w:lvl w:ilvl="0" w:tplc="66741120">
      <w:start w:val="1"/>
      <w:numFmt w:val="decimal"/>
      <w:lvlText w:val="%1."/>
      <w:lvlJc w:val="left"/>
      <w:pPr>
        <w:ind w:left="360" w:hanging="360"/>
      </w:pPr>
      <w:rPr>
        <w:b/>
        <w:bCs/>
      </w:rPr>
    </w:lvl>
    <w:lvl w:ilvl="1" w:tplc="8FDC86A0">
      <w:start w:val="1"/>
      <w:numFmt w:val="bullet"/>
      <w:lvlText w:val=""/>
      <w:lvlJc w:val="left"/>
      <w:pPr>
        <w:ind w:left="1080" w:hanging="360"/>
      </w:pPr>
      <w:rPr>
        <w:rFonts w:ascii="Symbol" w:hAnsi="Symbol"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43CF0FE0"/>
    <w:multiLevelType w:val="hybridMultilevel"/>
    <w:tmpl w:val="0644CEFA"/>
    <w:lvl w:ilvl="0" w:tplc="428C4532">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5E52349"/>
    <w:multiLevelType w:val="hybridMultilevel"/>
    <w:tmpl w:val="1376E814"/>
    <w:lvl w:ilvl="0" w:tplc="E840666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F3D165A"/>
    <w:multiLevelType w:val="hybridMultilevel"/>
    <w:tmpl w:val="730AC49C"/>
    <w:lvl w:ilvl="0" w:tplc="77B4B0C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66A7529C"/>
    <w:multiLevelType w:val="hybridMultilevel"/>
    <w:tmpl w:val="459E46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ADF2FAA"/>
    <w:multiLevelType w:val="hybridMultilevel"/>
    <w:tmpl w:val="5F582992"/>
    <w:lvl w:ilvl="0" w:tplc="D374A9EC">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0B80EF0"/>
    <w:multiLevelType w:val="hybridMultilevel"/>
    <w:tmpl w:val="0588B1C8"/>
    <w:lvl w:ilvl="0" w:tplc="0C0A0015">
      <w:start w:val="1"/>
      <w:numFmt w:val="upperLetter"/>
      <w:lvlText w:val="%1."/>
      <w:lvlJc w:val="left"/>
      <w:pPr>
        <w:ind w:left="720" w:hanging="360"/>
      </w:pPr>
      <w:rPr>
        <w:rFonts w:hint="default"/>
      </w:rPr>
    </w:lvl>
    <w:lvl w:ilvl="1" w:tplc="C3BE036E">
      <w:start w:val="1"/>
      <w:numFmt w:val="bullet"/>
      <w:lvlText w:val=""/>
      <w:lvlJc w:val="left"/>
      <w:pPr>
        <w:ind w:left="1440" w:hanging="360"/>
      </w:pPr>
      <w:rPr>
        <w:rFonts w:ascii="Symbol" w:hAnsi="Symbol" w:hint="default"/>
        <w:strike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3B65B0E"/>
    <w:multiLevelType w:val="singleLevel"/>
    <w:tmpl w:val="EAF65E12"/>
    <w:lvl w:ilvl="0">
      <w:start w:val="1"/>
      <w:numFmt w:val="lowerLetter"/>
      <w:lvlText w:val="%1)"/>
      <w:lvlJc w:val="left"/>
      <w:pPr>
        <w:ind w:left="720" w:hanging="360"/>
      </w:pPr>
      <w:rPr>
        <w:rFonts w:cs="Times New Roman"/>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71D6999"/>
    <w:multiLevelType w:val="hybridMultilevel"/>
    <w:tmpl w:val="D2A20A4C"/>
    <w:lvl w:ilvl="0" w:tplc="61D6D5E8">
      <w:start w:val="1"/>
      <w:numFmt w:val="decimal"/>
      <w:lvlText w:val="%1-"/>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BC5799E"/>
    <w:multiLevelType w:val="hybridMultilevel"/>
    <w:tmpl w:val="6EE823E8"/>
    <w:lvl w:ilvl="0" w:tplc="0122C288">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6"/>
  </w:num>
  <w:num w:numId="2">
    <w:abstractNumId w:val="7"/>
  </w:num>
  <w:num w:numId="3">
    <w:abstractNumId w:val="4"/>
  </w:num>
  <w:num w:numId="4">
    <w:abstractNumId w:val="2"/>
  </w:num>
  <w:num w:numId="5">
    <w:abstractNumId w:val="5"/>
  </w:num>
  <w:num w:numId="6">
    <w:abstractNumId w:val="3"/>
  </w:num>
  <w:num w:numId="7">
    <w:abstractNumId w:val="9"/>
  </w:num>
  <w:num w:numId="8">
    <w:abstractNumId w:val="10"/>
  </w:num>
  <w:num w:numId="9">
    <w:abstractNumId w:val="1"/>
  </w:num>
  <w:num w:numId="10">
    <w:abstractNumId w:val="0"/>
  </w:num>
  <w:num w:numId="11">
    <w:abstractNumId w:val="11"/>
  </w:num>
  <w:num w:numId="12">
    <w:abstractNumId w:val="13"/>
  </w:num>
  <w:num w:numId="13">
    <w:abstractNumId w:val="8"/>
  </w:num>
  <w:num w:numId="14">
    <w:abstractNumId w:val="17"/>
  </w:num>
  <w:num w:numId="15">
    <w:abstractNumId w:val="15"/>
  </w:num>
  <w:num w:numId="16">
    <w:abstractNumId w:val="18"/>
  </w:num>
  <w:num w:numId="17">
    <w:abstractNumId w:val="12"/>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76"/>
    <w:rsid w:val="0000026D"/>
    <w:rsid w:val="00007C66"/>
    <w:rsid w:val="000138F9"/>
    <w:rsid w:val="00074123"/>
    <w:rsid w:val="00085C16"/>
    <w:rsid w:val="00086958"/>
    <w:rsid w:val="00173C3E"/>
    <w:rsid w:val="001756AE"/>
    <w:rsid w:val="00181CB0"/>
    <w:rsid w:val="001F2BA4"/>
    <w:rsid w:val="00217228"/>
    <w:rsid w:val="00295C76"/>
    <w:rsid w:val="002C7D2B"/>
    <w:rsid w:val="002D1C5A"/>
    <w:rsid w:val="002F57B7"/>
    <w:rsid w:val="0030664E"/>
    <w:rsid w:val="0035436B"/>
    <w:rsid w:val="00362ED9"/>
    <w:rsid w:val="0036373E"/>
    <w:rsid w:val="00462331"/>
    <w:rsid w:val="00497EB2"/>
    <w:rsid w:val="004D2232"/>
    <w:rsid w:val="004F2769"/>
    <w:rsid w:val="00515611"/>
    <w:rsid w:val="005176C7"/>
    <w:rsid w:val="006109E7"/>
    <w:rsid w:val="0062613D"/>
    <w:rsid w:val="0062760E"/>
    <w:rsid w:val="00657090"/>
    <w:rsid w:val="00721D7C"/>
    <w:rsid w:val="00753B01"/>
    <w:rsid w:val="007621A4"/>
    <w:rsid w:val="007747E2"/>
    <w:rsid w:val="00775591"/>
    <w:rsid w:val="007D70CE"/>
    <w:rsid w:val="007D751A"/>
    <w:rsid w:val="007F2463"/>
    <w:rsid w:val="00831B44"/>
    <w:rsid w:val="00846206"/>
    <w:rsid w:val="00872606"/>
    <w:rsid w:val="008B4B59"/>
    <w:rsid w:val="008C02CA"/>
    <w:rsid w:val="008D1E1E"/>
    <w:rsid w:val="00902780"/>
    <w:rsid w:val="00912A37"/>
    <w:rsid w:val="00981834"/>
    <w:rsid w:val="009A25F2"/>
    <w:rsid w:val="009C2A11"/>
    <w:rsid w:val="00A01424"/>
    <w:rsid w:val="00A23EE9"/>
    <w:rsid w:val="00A553B1"/>
    <w:rsid w:val="00A72D4F"/>
    <w:rsid w:val="00AD3127"/>
    <w:rsid w:val="00B16845"/>
    <w:rsid w:val="00B33C29"/>
    <w:rsid w:val="00BB6F94"/>
    <w:rsid w:val="00BE2AEF"/>
    <w:rsid w:val="00C07D55"/>
    <w:rsid w:val="00C5268D"/>
    <w:rsid w:val="00CC1DDC"/>
    <w:rsid w:val="00CC433E"/>
    <w:rsid w:val="00D04EBD"/>
    <w:rsid w:val="00D152A5"/>
    <w:rsid w:val="00D371E2"/>
    <w:rsid w:val="00D52C9B"/>
    <w:rsid w:val="00DA67C8"/>
    <w:rsid w:val="00DB7A53"/>
    <w:rsid w:val="00DD4F8B"/>
    <w:rsid w:val="00DE7340"/>
    <w:rsid w:val="00EA35D7"/>
    <w:rsid w:val="00EC1E1A"/>
    <w:rsid w:val="00ED078D"/>
    <w:rsid w:val="00EE6C7E"/>
    <w:rsid w:val="00EF4406"/>
    <w:rsid w:val="00EF71F5"/>
    <w:rsid w:val="00F556A7"/>
    <w:rsid w:val="00F8461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4339A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5C76"/>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next w:val="Normal"/>
    <w:link w:val="Ttulo1Car"/>
    <w:uiPriority w:val="99"/>
    <w:qFormat/>
    <w:rsid w:val="00295C76"/>
    <w:pPr>
      <w:keepNext/>
      <w:spacing w:before="120"/>
      <w:outlineLvl w:val="0"/>
    </w:pPr>
    <w:rPr>
      <w:rFonts w:ascii="Arial" w:hAnsi="Arial" w:cs="Arial"/>
      <w:b/>
      <w:bCs/>
      <w:kern w:val="32"/>
      <w:sz w:val="32"/>
      <w:szCs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295C76"/>
    <w:rPr>
      <w:rFonts w:ascii="Arial" w:eastAsia="Times New Roman" w:hAnsi="Arial" w:cs="Arial"/>
      <w:b/>
      <w:bCs/>
      <w:kern w:val="32"/>
      <w:sz w:val="32"/>
      <w:szCs w:val="32"/>
      <w:u w:val="single"/>
      <w:lang w:val="en-GB" w:eastAsia="en-GB"/>
    </w:rPr>
  </w:style>
  <w:style w:type="character" w:styleId="Hipervnculo">
    <w:name w:val="Hyperlink"/>
    <w:basedOn w:val="Fuentedeprrafopredeter"/>
    <w:uiPriority w:val="99"/>
    <w:rsid w:val="00295C76"/>
    <w:rPr>
      <w:rFonts w:cs="Times New Roman"/>
      <w:color w:val="0000FF"/>
      <w:u w:val="single"/>
    </w:rPr>
  </w:style>
  <w:style w:type="paragraph" w:styleId="Textonotapie">
    <w:name w:val="footnote text"/>
    <w:aliases w:val="Schriftart: 9 pt,Schriftart: 10 pt,Schriftart: 8 pt,WB-Fußnotentext,fn,Footnotes,Footnote ak,footnote text,Reference,Footnote Text Char1 Char Char,Footnote Text Char Char Char Char,Footnote Text Char1 Char1,FoodNote,f"/>
    <w:basedOn w:val="Normal"/>
    <w:link w:val="TextonotapieCar"/>
    <w:uiPriority w:val="99"/>
    <w:rsid w:val="00295C76"/>
    <w:rPr>
      <w:sz w:val="20"/>
      <w:szCs w:val="20"/>
    </w:rPr>
  </w:style>
  <w:style w:type="character" w:customStyle="1" w:styleId="TextonotapieCar">
    <w:name w:val="Texto nota pie Car"/>
    <w:aliases w:val="Schriftart: 9 pt Car,Schriftart: 10 pt Car,Schriftart: 8 pt Car,WB-Fußnotentext Car,fn Car,Footnotes Car,Footnote ak Car,footnote text Car,Reference Car,Footnote Text Char1 Char Char Car,Footnote Text Char Char Char Char Car,f Car"/>
    <w:basedOn w:val="Fuentedeprrafopredeter"/>
    <w:link w:val="Textonotapie"/>
    <w:uiPriority w:val="99"/>
    <w:rsid w:val="00295C76"/>
    <w:rPr>
      <w:rFonts w:ascii="Times New Roman" w:eastAsia="Times New Roman" w:hAnsi="Times New Roman" w:cs="Times New Roman"/>
      <w:sz w:val="20"/>
      <w:szCs w:val="20"/>
      <w:lang w:val="en-GB" w:eastAsia="en-GB"/>
    </w:rPr>
  </w:style>
  <w:style w:type="character" w:styleId="Refdenotaalpie">
    <w:name w:val="footnote reference"/>
    <w:aliases w:val="Footnote symbol,Times 10 Point,Exposant 3 Point, Exposant 3 Point,Footnote number,Footnote Reference Number,Footnote reference number,Footnote Reference Superscript,EN Footnote Reference,note TESI,Voetnootverwijzing,fr,o,FR,FR1"/>
    <w:basedOn w:val="Fuentedeprrafopredeter"/>
    <w:uiPriority w:val="99"/>
    <w:rsid w:val="00295C76"/>
    <w:rPr>
      <w:rFonts w:cs="Times New Roman"/>
      <w:vertAlign w:val="superscript"/>
    </w:rPr>
  </w:style>
  <w:style w:type="paragraph" w:styleId="Piedepgina">
    <w:name w:val="footer"/>
    <w:basedOn w:val="Normal"/>
    <w:link w:val="PiedepginaCar"/>
    <w:rsid w:val="00295C76"/>
    <w:pPr>
      <w:tabs>
        <w:tab w:val="center" w:pos="4536"/>
        <w:tab w:val="right" w:pos="9072"/>
      </w:tabs>
    </w:pPr>
  </w:style>
  <w:style w:type="character" w:customStyle="1" w:styleId="PiedepginaCar">
    <w:name w:val="Pie de página Car"/>
    <w:basedOn w:val="Fuentedeprrafopredeter"/>
    <w:link w:val="Piedepgina"/>
    <w:uiPriority w:val="99"/>
    <w:rsid w:val="00295C76"/>
    <w:rPr>
      <w:rFonts w:ascii="Times New Roman" w:eastAsia="Times New Roman" w:hAnsi="Times New Roman" w:cs="Times New Roman"/>
      <w:sz w:val="24"/>
      <w:szCs w:val="24"/>
      <w:lang w:val="en-GB" w:eastAsia="en-GB"/>
    </w:rPr>
  </w:style>
  <w:style w:type="character" w:styleId="Nmerodepgina">
    <w:name w:val="page number"/>
    <w:basedOn w:val="Fuentedeprrafopredeter"/>
    <w:uiPriority w:val="99"/>
    <w:rsid w:val="00295C76"/>
    <w:rPr>
      <w:rFonts w:cs="Times New Roman"/>
    </w:rPr>
  </w:style>
  <w:style w:type="paragraph" w:styleId="Encabezado">
    <w:name w:val="header"/>
    <w:basedOn w:val="Normal"/>
    <w:link w:val="EncabezadoCar"/>
    <w:uiPriority w:val="99"/>
    <w:rsid w:val="00295C76"/>
    <w:pPr>
      <w:tabs>
        <w:tab w:val="center" w:pos="4536"/>
        <w:tab w:val="right" w:pos="9072"/>
      </w:tabs>
    </w:pPr>
  </w:style>
  <w:style w:type="character" w:customStyle="1" w:styleId="EncabezadoCar">
    <w:name w:val="Encabezado Car"/>
    <w:basedOn w:val="Fuentedeprrafopredeter"/>
    <w:link w:val="Encabezado"/>
    <w:uiPriority w:val="99"/>
    <w:rsid w:val="00295C76"/>
    <w:rPr>
      <w:rFonts w:ascii="Times New Roman" w:eastAsia="Times New Roman" w:hAnsi="Times New Roman" w:cs="Times New Roman"/>
      <w:sz w:val="24"/>
      <w:szCs w:val="24"/>
      <w:lang w:val="en-GB" w:eastAsia="en-GB"/>
    </w:rPr>
  </w:style>
  <w:style w:type="character" w:styleId="nfasis">
    <w:name w:val="Emphasis"/>
    <w:basedOn w:val="Fuentedeprrafopredeter"/>
    <w:uiPriority w:val="99"/>
    <w:qFormat/>
    <w:rsid w:val="00295C76"/>
    <w:rPr>
      <w:rFonts w:cs="Times New Roman"/>
      <w:i/>
      <w:iCs/>
    </w:rPr>
  </w:style>
  <w:style w:type="paragraph" w:styleId="Prrafodelista">
    <w:name w:val="List Paragraph"/>
    <w:basedOn w:val="Normal"/>
    <w:uiPriority w:val="34"/>
    <w:qFormat/>
    <w:rsid w:val="00295C76"/>
    <w:pPr>
      <w:ind w:left="720"/>
      <w:contextualSpacing/>
    </w:pPr>
  </w:style>
  <w:style w:type="character" w:styleId="Hipervnculovisitado">
    <w:name w:val="FollowedHyperlink"/>
    <w:basedOn w:val="Fuentedeprrafopredeter"/>
    <w:uiPriority w:val="99"/>
    <w:semiHidden/>
    <w:unhideWhenUsed/>
    <w:rsid w:val="00F556A7"/>
    <w:rPr>
      <w:color w:val="800080" w:themeColor="followedHyperlink"/>
      <w:u w:val="single"/>
    </w:rPr>
  </w:style>
  <w:style w:type="character" w:styleId="Refdecomentario">
    <w:name w:val="annotation reference"/>
    <w:basedOn w:val="Fuentedeprrafopredeter"/>
    <w:uiPriority w:val="99"/>
    <w:semiHidden/>
    <w:unhideWhenUsed/>
    <w:rsid w:val="00086958"/>
    <w:rPr>
      <w:sz w:val="16"/>
      <w:szCs w:val="16"/>
    </w:rPr>
  </w:style>
  <w:style w:type="paragraph" w:styleId="Textocomentario">
    <w:name w:val="annotation text"/>
    <w:basedOn w:val="Normal"/>
    <w:link w:val="TextocomentarioCar"/>
    <w:uiPriority w:val="99"/>
    <w:semiHidden/>
    <w:unhideWhenUsed/>
    <w:rsid w:val="00086958"/>
    <w:rPr>
      <w:sz w:val="20"/>
      <w:szCs w:val="20"/>
    </w:rPr>
  </w:style>
  <w:style w:type="character" w:customStyle="1" w:styleId="TextocomentarioCar">
    <w:name w:val="Texto comentario Car"/>
    <w:basedOn w:val="Fuentedeprrafopredeter"/>
    <w:link w:val="Textocomentario"/>
    <w:uiPriority w:val="99"/>
    <w:semiHidden/>
    <w:rsid w:val="00086958"/>
    <w:rPr>
      <w:rFonts w:ascii="Times New Roman" w:eastAsia="Times New Roman" w:hAnsi="Times New Roman" w:cs="Times New Roman"/>
      <w:sz w:val="20"/>
      <w:szCs w:val="20"/>
      <w:lang w:val="en-GB" w:eastAsia="en-GB"/>
    </w:rPr>
  </w:style>
  <w:style w:type="paragraph" w:styleId="Asuntodelcomentario">
    <w:name w:val="annotation subject"/>
    <w:basedOn w:val="Textocomentario"/>
    <w:next w:val="Textocomentario"/>
    <w:link w:val="AsuntodelcomentarioCar"/>
    <w:uiPriority w:val="99"/>
    <w:semiHidden/>
    <w:unhideWhenUsed/>
    <w:rsid w:val="00086958"/>
    <w:rPr>
      <w:b/>
      <w:bCs/>
    </w:rPr>
  </w:style>
  <w:style w:type="character" w:customStyle="1" w:styleId="AsuntodelcomentarioCar">
    <w:name w:val="Asunto del comentario Car"/>
    <w:basedOn w:val="TextocomentarioCar"/>
    <w:link w:val="Asuntodelcomentario"/>
    <w:uiPriority w:val="99"/>
    <w:semiHidden/>
    <w:rsid w:val="00086958"/>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01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ofpi@ugr.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9D2D2-3694-754E-B85C-45191FC0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602</Words>
  <Characters>3313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Inma</dc:creator>
  <cp:lastModifiedBy>ANDREA MORALES GARZÓN</cp:lastModifiedBy>
  <cp:revision>4</cp:revision>
  <cp:lastPrinted>2017-07-14T07:22:00Z</cp:lastPrinted>
  <dcterms:created xsi:type="dcterms:W3CDTF">2021-10-19T11:47:00Z</dcterms:created>
  <dcterms:modified xsi:type="dcterms:W3CDTF">2021-10-19T12:01:00Z</dcterms:modified>
</cp:coreProperties>
</file>